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B2C3" w14:textId="77777777" w:rsidR="00A229FF" w:rsidRPr="0083286F" w:rsidRDefault="00A229FF" w:rsidP="00E6798C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260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4C3D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168ADACE" w14:textId="77777777" w:rsidR="00A229FF" w:rsidRPr="0083286F" w:rsidRDefault="00A229FF" w:rsidP="00E6798C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  <w:r w:rsidR="00086D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110D7">
        <w:rPr>
          <w:rFonts w:ascii="Times New Roman" w:hAnsi="Times New Roman"/>
          <w:b/>
          <w:sz w:val="28"/>
          <w:szCs w:val="28"/>
          <w:lang w:val="uk-UA"/>
        </w:rPr>
        <w:t>15</w:t>
      </w:r>
      <w:r w:rsidR="00EA5955">
        <w:rPr>
          <w:rFonts w:ascii="Times New Roman" w:hAnsi="Times New Roman"/>
          <w:b/>
          <w:sz w:val="28"/>
          <w:szCs w:val="28"/>
          <w:lang w:val="uk-UA"/>
        </w:rPr>
        <w:t xml:space="preserve"> травня</w:t>
      </w:r>
      <w:r w:rsidR="00271459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Pr="0083286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67F8BCF7" w14:textId="77777777" w:rsidR="00AA3D45" w:rsidRDefault="00AA3D45" w:rsidP="00E6798C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4C764F68" w14:textId="77777777" w:rsidR="00AA3D45" w:rsidRPr="0045078B" w:rsidRDefault="00AA3D45" w:rsidP="00E6798C">
      <w:pPr>
        <w:tabs>
          <w:tab w:val="left" w:pos="4111"/>
          <w:tab w:val="left" w:pos="4253"/>
          <w:tab w:val="left" w:pos="4678"/>
          <w:tab w:val="left" w:pos="7456"/>
        </w:tabs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45078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C57099" w:rsidRPr="0045078B">
        <w:rPr>
          <w:rFonts w:ascii="Times New Roman" w:hAnsi="Times New Roman"/>
          <w:sz w:val="24"/>
          <w:szCs w:val="24"/>
          <w:lang w:val="uk-UA"/>
        </w:rPr>
        <w:t>2</w:t>
      </w:r>
      <w:r w:rsidR="003B4177" w:rsidRPr="0045078B">
        <w:rPr>
          <w:rFonts w:ascii="Times New Roman" w:hAnsi="Times New Roman"/>
          <w:sz w:val="24"/>
          <w:szCs w:val="24"/>
          <w:lang w:val="uk-UA"/>
        </w:rPr>
        <w:tab/>
      </w:r>
    </w:p>
    <w:p w14:paraId="71D13666" w14:textId="77777777" w:rsidR="00AA3D45" w:rsidRPr="0045078B" w:rsidRDefault="00AA3D45" w:rsidP="00E6798C">
      <w:pPr>
        <w:shd w:val="clear" w:color="auto" w:fill="FFFFFF"/>
        <w:tabs>
          <w:tab w:val="left" w:pos="4111"/>
          <w:tab w:val="left" w:pos="4253"/>
          <w:tab w:val="left" w:pos="4678"/>
        </w:tabs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5078B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</w:t>
      </w:r>
      <w:proofErr w:type="spellStart"/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вулично</w:t>
      </w:r>
      <w:proofErr w:type="spellEnd"/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-дорожньої мережі та </w:t>
      </w:r>
      <w:proofErr w:type="spellStart"/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>внутрішньоквартальних</w:t>
      </w:r>
      <w:proofErr w:type="spellEnd"/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</w:t>
      </w:r>
      <w:r w:rsid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0220DD4C" w14:textId="77777777" w:rsidR="00D514A1" w:rsidRDefault="00D514A1" w:rsidP="003B4177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41D65200" w14:textId="77777777" w:rsidR="00AC155E" w:rsidRDefault="00AC155E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Орієнтовний обсяг та вартість робіт по утриманню та поточному ремонту </w:t>
      </w:r>
      <w:proofErr w:type="spellStart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вулично</w:t>
      </w:r>
      <w:proofErr w:type="spellEnd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7F1B6F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ї мережі та </w:t>
      </w:r>
      <w:proofErr w:type="spellStart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внутрішньоквартальних</w:t>
      </w:r>
      <w:proofErr w:type="spellEnd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проходів та проїздів Кременчуцької місько</w:t>
      </w:r>
      <w:r w:rsidR="003C70C7">
        <w:rPr>
          <w:rFonts w:ascii="Times New Roman" w:hAnsi="Times New Roman"/>
          <w:b/>
          <w:bCs/>
          <w:sz w:val="28"/>
          <w:szCs w:val="28"/>
          <w:lang w:val="uk-UA"/>
        </w:rPr>
        <w:t>ї територіальної громади на 2026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561495FB" w14:textId="77777777" w:rsidR="003B4177" w:rsidRDefault="003B4177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EE1216" w:rsidRPr="00675F0B" w14:paraId="08325701" w14:textId="77777777" w:rsidTr="007F1B6F">
        <w:trPr>
          <w:trHeight w:val="771"/>
        </w:trPr>
        <w:tc>
          <w:tcPr>
            <w:tcW w:w="567" w:type="dxa"/>
            <w:vAlign w:val="center"/>
          </w:tcPr>
          <w:p w14:paraId="6ECA8FB4" w14:textId="77777777" w:rsidR="00AC155E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6BF7DE34" w14:textId="77777777" w:rsidR="00EE1216" w:rsidRPr="00E31E6F" w:rsidRDefault="00AE33C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5529" w:type="dxa"/>
            <w:vAlign w:val="center"/>
          </w:tcPr>
          <w:p w14:paraId="1F146DCC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6DC4FD27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3930BD66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 робіт,</w:t>
            </w:r>
          </w:p>
          <w:p w14:paraId="1DDED231" w14:textId="77777777" w:rsidR="00EE1216" w:rsidRPr="00E31E6F" w:rsidRDefault="00416108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EE1216" w:rsidRPr="00675F0B" w14:paraId="69070E95" w14:textId="77777777" w:rsidTr="007F0621">
        <w:tc>
          <w:tcPr>
            <w:tcW w:w="567" w:type="dxa"/>
          </w:tcPr>
          <w:p w14:paraId="0E40737E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599B701B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3B2892A7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1E8ED827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C155E" w:rsidRPr="00675F0B" w14:paraId="68FFA92C" w14:textId="77777777" w:rsidTr="00C57099">
        <w:tc>
          <w:tcPr>
            <w:tcW w:w="567" w:type="dxa"/>
            <w:vMerge w:val="restart"/>
            <w:vAlign w:val="center"/>
          </w:tcPr>
          <w:p w14:paraId="4EC74FBB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4F4A9E76" w14:textId="77777777" w:rsidR="00AC155E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</w:t>
            </w:r>
            <w:r w:rsidR="00D56F0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 покриття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доріг за допомогою:</w:t>
            </w:r>
          </w:p>
        </w:tc>
        <w:tc>
          <w:tcPr>
            <w:tcW w:w="1559" w:type="dxa"/>
            <w:vAlign w:val="center"/>
          </w:tcPr>
          <w:p w14:paraId="7CADF36C" w14:textId="77777777" w:rsidR="00AC155E" w:rsidRPr="00E31E6F" w:rsidRDefault="00AC155E" w:rsidP="00C570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38607F47" w14:textId="77777777" w:rsidR="00AC155E" w:rsidRPr="00E31E6F" w:rsidRDefault="00AC155E" w:rsidP="00C570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7099" w:rsidRPr="00675F0B" w14:paraId="59A06E50" w14:textId="77777777" w:rsidTr="00C57099">
        <w:tc>
          <w:tcPr>
            <w:tcW w:w="567" w:type="dxa"/>
            <w:vMerge/>
            <w:vAlign w:val="center"/>
          </w:tcPr>
          <w:p w14:paraId="3309E9C8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E5A6D9B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0E2BA5E2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B878906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965 964,00</w:t>
            </w:r>
          </w:p>
        </w:tc>
      </w:tr>
      <w:tr w:rsidR="00C57099" w:rsidRPr="00675F0B" w14:paraId="129069EB" w14:textId="77777777" w:rsidTr="00C57099">
        <w:tc>
          <w:tcPr>
            <w:tcW w:w="567" w:type="dxa"/>
            <w:vMerge/>
            <w:vAlign w:val="center"/>
          </w:tcPr>
          <w:p w14:paraId="7AB4E9AC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97559EF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7607CF68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4ACC1B8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4 743 783,60</w:t>
            </w:r>
          </w:p>
        </w:tc>
      </w:tr>
      <w:tr w:rsidR="00C57099" w:rsidRPr="00675F0B" w14:paraId="4CDB1FAF" w14:textId="77777777" w:rsidTr="00C57099">
        <w:tc>
          <w:tcPr>
            <w:tcW w:w="567" w:type="dxa"/>
            <w:vMerge/>
            <w:vAlign w:val="center"/>
          </w:tcPr>
          <w:p w14:paraId="493C0714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EE878A3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5768CE0B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AB56B1D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985 377,60</w:t>
            </w:r>
          </w:p>
        </w:tc>
      </w:tr>
      <w:tr w:rsidR="00C57099" w:rsidRPr="00675F0B" w14:paraId="18797603" w14:textId="77777777" w:rsidTr="00C57099">
        <w:tc>
          <w:tcPr>
            <w:tcW w:w="567" w:type="dxa"/>
            <w:vAlign w:val="center"/>
          </w:tcPr>
          <w:p w14:paraId="0D5B68D9" w14:textId="77777777" w:rsidR="00C57099" w:rsidRPr="00E31E6F" w:rsidRDefault="00AE4C50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529" w:type="dxa"/>
          </w:tcPr>
          <w:p w14:paraId="06D2125F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Знімання напливів та </w:t>
            </w:r>
            <w:proofErr w:type="spellStart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нерівностей</w:t>
            </w:r>
            <w:proofErr w:type="spellEnd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асфальтобетонного покриття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44176934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5 00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12BCD8D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123 751,60</w:t>
            </w:r>
          </w:p>
        </w:tc>
      </w:tr>
      <w:tr w:rsidR="00C57099" w:rsidRPr="00675F0B" w14:paraId="044AF377" w14:textId="77777777" w:rsidTr="00C57099">
        <w:tc>
          <w:tcPr>
            <w:tcW w:w="567" w:type="dxa"/>
            <w:vAlign w:val="center"/>
          </w:tcPr>
          <w:p w14:paraId="06B11820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529" w:type="dxa"/>
          </w:tcPr>
          <w:p w14:paraId="52F73E98" w14:textId="77777777" w:rsidR="00C57099" w:rsidRPr="00E31E6F" w:rsidRDefault="00C57099" w:rsidP="00C5709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з </w:t>
            </w:r>
            <w:proofErr w:type="spellStart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вирівнюючим</w:t>
            </w:r>
            <w:proofErr w:type="spellEnd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шаром</w:t>
            </w:r>
          </w:p>
        </w:tc>
        <w:tc>
          <w:tcPr>
            <w:tcW w:w="1559" w:type="dxa"/>
            <w:vAlign w:val="center"/>
          </w:tcPr>
          <w:p w14:paraId="7229252F" w14:textId="77777777" w:rsidR="00C57099" w:rsidRPr="00675F0B" w:rsidRDefault="008D3183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39 050</w:t>
            </w:r>
            <w:r w:rsidR="00C57099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C57099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F845F5B" w14:textId="77777777" w:rsidR="00C57099" w:rsidRPr="00675F0B" w:rsidRDefault="008F60DF" w:rsidP="00AC5E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60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8F60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651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8F60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088,40</w:t>
            </w:r>
          </w:p>
        </w:tc>
      </w:tr>
      <w:tr w:rsidR="00C57099" w:rsidRPr="00675F0B" w14:paraId="4CC22235" w14:textId="77777777" w:rsidTr="00C57099">
        <w:tc>
          <w:tcPr>
            <w:tcW w:w="567" w:type="dxa"/>
            <w:vAlign w:val="center"/>
          </w:tcPr>
          <w:p w14:paraId="4A6AC1B2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529" w:type="dxa"/>
          </w:tcPr>
          <w:p w14:paraId="7C959C9B" w14:textId="77777777" w:rsidR="00C57099" w:rsidRPr="00E31E6F" w:rsidRDefault="00C57099" w:rsidP="00C5709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вручну</w:t>
            </w:r>
          </w:p>
        </w:tc>
        <w:tc>
          <w:tcPr>
            <w:tcW w:w="1559" w:type="dxa"/>
            <w:vAlign w:val="center"/>
          </w:tcPr>
          <w:p w14:paraId="12A5E970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1F91C5F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15 754 588,80</w:t>
            </w:r>
          </w:p>
        </w:tc>
      </w:tr>
      <w:tr w:rsidR="00C57099" w:rsidRPr="00675F0B" w14:paraId="2A454987" w14:textId="77777777" w:rsidTr="00C57099">
        <w:tc>
          <w:tcPr>
            <w:tcW w:w="567" w:type="dxa"/>
            <w:vAlign w:val="center"/>
          </w:tcPr>
          <w:p w14:paraId="4EA71FDA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529" w:type="dxa"/>
          </w:tcPr>
          <w:p w14:paraId="7C7DBB71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7E8CE8AA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EC6C375" w14:textId="77777777" w:rsidR="00C57099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799 540,80</w:t>
            </w:r>
          </w:p>
        </w:tc>
      </w:tr>
      <w:tr w:rsidR="00C57099" w:rsidRPr="00675F0B" w14:paraId="4447F6A2" w14:textId="77777777" w:rsidTr="00C57099">
        <w:tc>
          <w:tcPr>
            <w:tcW w:w="567" w:type="dxa"/>
            <w:vAlign w:val="center"/>
          </w:tcPr>
          <w:p w14:paraId="3F229AC8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529" w:type="dxa"/>
          </w:tcPr>
          <w:p w14:paraId="2D98C339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</w:t>
            </w:r>
            <w:proofErr w:type="spellStart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Рециклер</w:t>
            </w:r>
            <w:proofErr w:type="spellEnd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vAlign w:val="center"/>
          </w:tcPr>
          <w:p w14:paraId="58863002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EEC8F73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3 169 269,60</w:t>
            </w:r>
          </w:p>
        </w:tc>
      </w:tr>
      <w:tr w:rsidR="00C57099" w:rsidRPr="00675F0B" w14:paraId="13E53DBC" w14:textId="77777777" w:rsidTr="00C57099">
        <w:tc>
          <w:tcPr>
            <w:tcW w:w="567" w:type="dxa"/>
            <w:vAlign w:val="center"/>
          </w:tcPr>
          <w:p w14:paraId="17CD861C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529" w:type="dxa"/>
          </w:tcPr>
          <w:p w14:paraId="429EB12B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5CFFA605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6910121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3 444 186,00</w:t>
            </w:r>
          </w:p>
        </w:tc>
      </w:tr>
      <w:tr w:rsidR="00C57099" w:rsidRPr="00675F0B" w14:paraId="0E0C3C1E" w14:textId="77777777" w:rsidTr="00C57099">
        <w:tc>
          <w:tcPr>
            <w:tcW w:w="567" w:type="dxa"/>
            <w:vAlign w:val="center"/>
          </w:tcPr>
          <w:p w14:paraId="5C7E1A9B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529" w:type="dxa"/>
          </w:tcPr>
          <w:p w14:paraId="6CCF86D2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7074104F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 м/п</w:t>
            </w:r>
          </w:p>
        </w:tc>
        <w:tc>
          <w:tcPr>
            <w:tcW w:w="1984" w:type="dxa"/>
            <w:vAlign w:val="center"/>
          </w:tcPr>
          <w:p w14:paraId="2FA2A7CD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4 523 194,80</w:t>
            </w:r>
          </w:p>
        </w:tc>
      </w:tr>
      <w:tr w:rsidR="00C57099" w:rsidRPr="00675F0B" w14:paraId="51B34990" w14:textId="77777777" w:rsidTr="00C57099">
        <w:tc>
          <w:tcPr>
            <w:tcW w:w="567" w:type="dxa"/>
            <w:vAlign w:val="center"/>
          </w:tcPr>
          <w:p w14:paraId="066AF9CF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5529" w:type="dxa"/>
          </w:tcPr>
          <w:p w14:paraId="50FE226F" w14:textId="77777777" w:rsidR="00C57099" w:rsidRPr="00E31E6F" w:rsidRDefault="00C57099" w:rsidP="00C57099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улаштування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тротуар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559" w:type="dxa"/>
            <w:vAlign w:val="center"/>
          </w:tcPr>
          <w:p w14:paraId="407BEAEB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CF0171B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4 118 984,40</w:t>
            </w:r>
          </w:p>
        </w:tc>
      </w:tr>
      <w:tr w:rsidR="00C57099" w:rsidRPr="00675F0B" w14:paraId="6F677F49" w14:textId="77777777" w:rsidTr="00C57099">
        <w:tc>
          <w:tcPr>
            <w:tcW w:w="567" w:type="dxa"/>
            <w:vAlign w:val="center"/>
          </w:tcPr>
          <w:p w14:paraId="661A02BC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5529" w:type="dxa"/>
          </w:tcPr>
          <w:p w14:paraId="0EE7D5F1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6F074AC0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05CB9D8B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675 388,80</w:t>
            </w:r>
          </w:p>
        </w:tc>
      </w:tr>
      <w:tr w:rsidR="00C57099" w:rsidRPr="00675F0B" w14:paraId="078B63E7" w14:textId="77777777" w:rsidTr="00C57099">
        <w:trPr>
          <w:trHeight w:val="279"/>
        </w:trPr>
        <w:tc>
          <w:tcPr>
            <w:tcW w:w="567" w:type="dxa"/>
            <w:vMerge w:val="restart"/>
            <w:vAlign w:val="center"/>
          </w:tcPr>
          <w:p w14:paraId="708B10A6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529" w:type="dxa"/>
          </w:tcPr>
          <w:p w14:paraId="220A9755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0B5C686E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731F018D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57099" w:rsidRPr="00675F0B" w14:paraId="4EA65E67" w14:textId="77777777" w:rsidTr="00C57099">
        <w:tc>
          <w:tcPr>
            <w:tcW w:w="567" w:type="dxa"/>
            <w:vMerge/>
            <w:vAlign w:val="center"/>
          </w:tcPr>
          <w:p w14:paraId="09845B21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5A8BC08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</w:t>
            </w:r>
          </w:p>
        </w:tc>
        <w:tc>
          <w:tcPr>
            <w:tcW w:w="1559" w:type="dxa"/>
            <w:vAlign w:val="center"/>
          </w:tcPr>
          <w:p w14:paraId="25425DD8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E16E043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9 147 729,60</w:t>
            </w:r>
          </w:p>
        </w:tc>
      </w:tr>
      <w:tr w:rsidR="00C57099" w:rsidRPr="00675F0B" w14:paraId="4F0F2C37" w14:textId="77777777" w:rsidTr="00C57099">
        <w:tc>
          <w:tcPr>
            <w:tcW w:w="567" w:type="dxa"/>
            <w:vMerge/>
            <w:vAlign w:val="center"/>
          </w:tcPr>
          <w:p w14:paraId="5F807D31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F4FB098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0F36915C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B733D9B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10 703 946,00</w:t>
            </w:r>
          </w:p>
        </w:tc>
      </w:tr>
      <w:tr w:rsidR="00C57099" w:rsidRPr="00675F0B" w14:paraId="0AEC6855" w14:textId="77777777" w:rsidTr="00C57099">
        <w:tc>
          <w:tcPr>
            <w:tcW w:w="567" w:type="dxa"/>
            <w:vAlign w:val="center"/>
          </w:tcPr>
          <w:p w14:paraId="142009B5" w14:textId="77777777" w:rsidR="00C57099" w:rsidRPr="00675F0B" w:rsidRDefault="00C57099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5529" w:type="dxa"/>
          </w:tcPr>
          <w:p w14:paraId="2C21226C" w14:textId="77777777" w:rsidR="00C57099" w:rsidRPr="00675F0B" w:rsidRDefault="00C57099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0E324F85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B216354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986 762,40</w:t>
            </w:r>
          </w:p>
        </w:tc>
      </w:tr>
      <w:tr w:rsidR="00ED6335" w:rsidRPr="00675F0B" w14:paraId="1E2CBDE8" w14:textId="77777777" w:rsidTr="00C57099">
        <w:tc>
          <w:tcPr>
            <w:tcW w:w="567" w:type="dxa"/>
            <w:vAlign w:val="center"/>
          </w:tcPr>
          <w:p w14:paraId="2A6B3E0D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6F3842E6" w14:textId="77777777" w:rsidR="00ED6335" w:rsidRPr="00675F0B" w:rsidRDefault="00ED6335" w:rsidP="00F237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5C6B6B03" w14:textId="77777777" w:rsidR="00ED6335" w:rsidRDefault="00ED6335" w:rsidP="00F2373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1FF53CDD" w14:textId="77777777" w:rsidR="00ED6335" w:rsidRDefault="00ED6335" w:rsidP="00F2373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D6335" w:rsidRPr="00675F0B" w14:paraId="216D5566" w14:textId="77777777" w:rsidTr="00C57099">
        <w:tc>
          <w:tcPr>
            <w:tcW w:w="567" w:type="dxa"/>
            <w:vAlign w:val="center"/>
          </w:tcPr>
          <w:p w14:paraId="357E3C08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529" w:type="dxa"/>
          </w:tcPr>
          <w:p w14:paraId="46D1D513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7AE80F64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33A37932" w14:textId="77777777" w:rsidR="00ED6335" w:rsidRPr="00675F0B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124 921,20</w:t>
            </w:r>
          </w:p>
        </w:tc>
      </w:tr>
      <w:tr w:rsidR="00ED6335" w:rsidRPr="00675F0B" w14:paraId="46CD8A37" w14:textId="77777777" w:rsidTr="00C57099">
        <w:tc>
          <w:tcPr>
            <w:tcW w:w="567" w:type="dxa"/>
            <w:vAlign w:val="center"/>
          </w:tcPr>
          <w:p w14:paraId="7A71E28C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529" w:type="dxa"/>
          </w:tcPr>
          <w:p w14:paraId="7E0D1369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56AE9B6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038CACC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247 701,60</w:t>
            </w:r>
          </w:p>
        </w:tc>
      </w:tr>
      <w:tr w:rsidR="00ED6335" w:rsidRPr="00675F0B" w14:paraId="2EC33103" w14:textId="77777777" w:rsidTr="00C57099">
        <w:tc>
          <w:tcPr>
            <w:tcW w:w="567" w:type="dxa"/>
            <w:vAlign w:val="center"/>
          </w:tcPr>
          <w:p w14:paraId="563C28BC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5529" w:type="dxa"/>
          </w:tcPr>
          <w:p w14:paraId="5CF39C72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зливоприймальних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08C5ADB0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22A4FE79" w14:textId="77777777" w:rsidR="00ED6335" w:rsidRPr="00675F0B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120 205,20</w:t>
            </w:r>
          </w:p>
        </w:tc>
      </w:tr>
      <w:tr w:rsidR="00ED6335" w:rsidRPr="00675F0B" w14:paraId="379F23D2" w14:textId="77777777" w:rsidTr="00C57099">
        <w:tc>
          <w:tcPr>
            <w:tcW w:w="567" w:type="dxa"/>
            <w:vAlign w:val="center"/>
          </w:tcPr>
          <w:p w14:paraId="113C1DC1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5529" w:type="dxa"/>
          </w:tcPr>
          <w:p w14:paraId="4A4E2A89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зливоприймальних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33C2B72A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4FF9A797" w14:textId="77777777" w:rsidR="00ED6335" w:rsidRPr="00675F0B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291 754,80</w:t>
            </w:r>
          </w:p>
        </w:tc>
      </w:tr>
      <w:tr w:rsidR="00ED6335" w:rsidRPr="00675F0B" w14:paraId="7A600A21" w14:textId="77777777" w:rsidTr="00C57099">
        <w:tc>
          <w:tcPr>
            <w:tcW w:w="567" w:type="dxa"/>
            <w:vAlign w:val="center"/>
          </w:tcPr>
          <w:p w14:paraId="6F2E1291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5529" w:type="dxa"/>
          </w:tcPr>
          <w:p w14:paraId="558B385D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58FE3302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2AF7AACB" w14:textId="77777777" w:rsidR="00ED6335" w:rsidRPr="00675F0B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99 243,60</w:t>
            </w:r>
          </w:p>
        </w:tc>
      </w:tr>
      <w:tr w:rsidR="00ED6335" w:rsidRPr="00675F0B" w14:paraId="095E05C5" w14:textId="77777777" w:rsidTr="00C57099">
        <w:tc>
          <w:tcPr>
            <w:tcW w:w="567" w:type="dxa"/>
            <w:vAlign w:val="center"/>
          </w:tcPr>
          <w:p w14:paraId="517192C4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529" w:type="dxa"/>
          </w:tcPr>
          <w:p w14:paraId="0D184FEF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78BF386C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5AE474B4" w14:textId="77777777" w:rsidR="00ED6335" w:rsidRPr="00675F0B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221 358,00</w:t>
            </w:r>
          </w:p>
        </w:tc>
      </w:tr>
      <w:tr w:rsidR="00ED6335" w:rsidRPr="00675F0B" w14:paraId="5BC84884" w14:textId="77777777" w:rsidTr="00C57099">
        <w:tc>
          <w:tcPr>
            <w:tcW w:w="567" w:type="dxa"/>
            <w:vAlign w:val="center"/>
          </w:tcPr>
          <w:p w14:paraId="77100B03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529" w:type="dxa"/>
          </w:tcPr>
          <w:p w14:paraId="3D8377FD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779EEF29" w14:textId="77777777" w:rsidR="00ED6335" w:rsidRDefault="00ED6335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1 795</w:t>
            </w:r>
            <w:r w:rsidRPr="00112F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2749F853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2 054 210,40</w:t>
            </w:r>
          </w:p>
        </w:tc>
      </w:tr>
      <w:tr w:rsidR="00ED6335" w:rsidRPr="00675F0B" w14:paraId="6EA85909" w14:textId="77777777" w:rsidTr="00C57099">
        <w:tc>
          <w:tcPr>
            <w:tcW w:w="567" w:type="dxa"/>
            <w:vAlign w:val="center"/>
          </w:tcPr>
          <w:p w14:paraId="2D92CAE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</w:tcPr>
          <w:p w14:paraId="737F607A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78A5109E" w14:textId="77777777" w:rsidR="00ED6335" w:rsidRDefault="00ED6335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</w:t>
            </w:r>
            <w:r w:rsidRPr="00490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м/п</w:t>
            </w:r>
          </w:p>
        </w:tc>
        <w:tc>
          <w:tcPr>
            <w:tcW w:w="1984" w:type="dxa"/>
            <w:vAlign w:val="center"/>
          </w:tcPr>
          <w:p w14:paraId="6F7B779B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2 548 226,40</w:t>
            </w:r>
          </w:p>
        </w:tc>
      </w:tr>
      <w:tr w:rsidR="00ED6335" w:rsidRPr="00675F0B" w14:paraId="39C8CA68" w14:textId="77777777" w:rsidTr="00C57099">
        <w:tc>
          <w:tcPr>
            <w:tcW w:w="567" w:type="dxa"/>
            <w:vAlign w:val="center"/>
          </w:tcPr>
          <w:p w14:paraId="4B6CA57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529" w:type="dxa"/>
          </w:tcPr>
          <w:p w14:paraId="2215393A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23411BDF" w14:textId="77777777" w:rsidR="00ED6335" w:rsidRDefault="00ED6335" w:rsidP="00F23733">
            <w:pPr>
              <w:spacing w:line="226" w:lineRule="auto"/>
              <w:jc w:val="center"/>
            </w:pPr>
            <w:r w:rsidRPr="00D003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D003E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3D6FD86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916 960,80</w:t>
            </w:r>
          </w:p>
        </w:tc>
      </w:tr>
      <w:tr w:rsidR="00ED6335" w:rsidRPr="00675F0B" w14:paraId="1E124A74" w14:textId="77777777" w:rsidTr="00C57099">
        <w:tc>
          <w:tcPr>
            <w:tcW w:w="567" w:type="dxa"/>
            <w:vAlign w:val="center"/>
          </w:tcPr>
          <w:p w14:paraId="6709D19E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529" w:type="dxa"/>
          </w:tcPr>
          <w:p w14:paraId="7EBB926E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7CED85B6" w14:textId="77777777" w:rsidR="00ED6335" w:rsidRDefault="00ED6335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964D6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м/п</w:t>
            </w:r>
          </w:p>
        </w:tc>
        <w:tc>
          <w:tcPr>
            <w:tcW w:w="1984" w:type="dxa"/>
            <w:vAlign w:val="center"/>
          </w:tcPr>
          <w:p w14:paraId="3F2F8BC8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108 981,60</w:t>
            </w:r>
          </w:p>
        </w:tc>
      </w:tr>
      <w:tr w:rsidR="00ED6335" w:rsidRPr="00675F0B" w14:paraId="35F01A60" w14:textId="77777777" w:rsidTr="00C57099">
        <w:tc>
          <w:tcPr>
            <w:tcW w:w="567" w:type="dxa"/>
            <w:vAlign w:val="center"/>
          </w:tcPr>
          <w:p w14:paraId="3EBF12F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5529" w:type="dxa"/>
          </w:tcPr>
          <w:p w14:paraId="43476ADE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напівсфер</w:t>
            </w:r>
            <w:proofErr w:type="spellEnd"/>
          </w:p>
        </w:tc>
        <w:tc>
          <w:tcPr>
            <w:tcW w:w="1559" w:type="dxa"/>
            <w:vAlign w:val="center"/>
          </w:tcPr>
          <w:p w14:paraId="25DB9806" w14:textId="77777777" w:rsidR="00ED6335" w:rsidRDefault="00ED6335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Pr="00A508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7463DBB1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35 227,20</w:t>
            </w:r>
          </w:p>
        </w:tc>
      </w:tr>
      <w:tr w:rsidR="00ED6335" w:rsidRPr="00675F0B" w14:paraId="5D127638" w14:textId="77777777" w:rsidTr="00C57099">
        <w:tc>
          <w:tcPr>
            <w:tcW w:w="567" w:type="dxa"/>
            <w:vMerge w:val="restart"/>
            <w:vAlign w:val="center"/>
          </w:tcPr>
          <w:p w14:paraId="57309F21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5529" w:type="dxa"/>
          </w:tcPr>
          <w:p w14:paraId="7F558F0C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проходів та проїздів:</w:t>
            </w:r>
          </w:p>
        </w:tc>
        <w:tc>
          <w:tcPr>
            <w:tcW w:w="1559" w:type="dxa"/>
            <w:vAlign w:val="center"/>
          </w:tcPr>
          <w:p w14:paraId="105DCC4D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9737312" w14:textId="77777777" w:rsidR="00ED6335" w:rsidRPr="00C2600D" w:rsidRDefault="00007972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07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007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007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697,20</w:t>
            </w:r>
          </w:p>
        </w:tc>
      </w:tr>
      <w:tr w:rsidR="00ED6335" w:rsidRPr="00675F0B" w14:paraId="4B3BE94D" w14:textId="77777777" w:rsidTr="00C57099">
        <w:tc>
          <w:tcPr>
            <w:tcW w:w="567" w:type="dxa"/>
            <w:vMerge/>
            <w:vAlign w:val="center"/>
          </w:tcPr>
          <w:p w14:paraId="284E25C6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90BF831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фрези Wirtgen-100F</w:t>
            </w:r>
          </w:p>
        </w:tc>
        <w:tc>
          <w:tcPr>
            <w:tcW w:w="1559" w:type="dxa"/>
            <w:vAlign w:val="center"/>
          </w:tcPr>
          <w:p w14:paraId="3B3D52C8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52B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Pr="00652B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52BF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3A9D9A79" w14:textId="77777777" w:rsidR="00ED6335" w:rsidRPr="00675F0B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6335" w:rsidRPr="00675F0B" w14:paraId="7B293C79" w14:textId="77777777" w:rsidTr="00C57099">
        <w:tc>
          <w:tcPr>
            <w:tcW w:w="567" w:type="dxa"/>
            <w:vMerge/>
            <w:vAlign w:val="center"/>
          </w:tcPr>
          <w:p w14:paraId="5472048A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5250C9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6961746B" w14:textId="77777777" w:rsidR="00ED6335" w:rsidRPr="00C57099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ABC0C1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619D352D" w14:textId="77777777" w:rsidTr="00C57099">
        <w:tc>
          <w:tcPr>
            <w:tcW w:w="567" w:type="dxa"/>
            <w:vMerge/>
            <w:vAlign w:val="center"/>
          </w:tcPr>
          <w:p w14:paraId="7801F7E6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E901BD3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798875C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31BEE9A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39049088" w14:textId="77777777" w:rsidTr="00C57099">
        <w:trPr>
          <w:trHeight w:val="59"/>
        </w:trPr>
        <w:tc>
          <w:tcPr>
            <w:tcW w:w="567" w:type="dxa"/>
            <w:vMerge/>
            <w:vAlign w:val="center"/>
          </w:tcPr>
          <w:p w14:paraId="670DF822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DF519B4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асфальтобетонного покриття </w:t>
            </w:r>
          </w:p>
        </w:tc>
        <w:tc>
          <w:tcPr>
            <w:tcW w:w="1559" w:type="dxa"/>
            <w:vAlign w:val="center"/>
          </w:tcPr>
          <w:p w14:paraId="5EE7D0B3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7965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7965E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E3E59B6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1616E07D" w14:textId="77777777" w:rsidTr="00C57099">
        <w:tc>
          <w:tcPr>
            <w:tcW w:w="567" w:type="dxa"/>
            <w:vMerge/>
            <w:vAlign w:val="center"/>
          </w:tcPr>
          <w:p w14:paraId="7F297D28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75B359DE" w14:textId="77777777" w:rsidR="00ED6335" w:rsidRPr="00675F0B" w:rsidRDefault="00ED6335" w:rsidP="00F23733">
            <w:pPr>
              <w:tabs>
                <w:tab w:val="left" w:pos="0"/>
                <w:tab w:val="left" w:pos="513"/>
              </w:tabs>
              <w:spacing w:line="22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аміна бортового каменю</w:t>
            </w:r>
          </w:p>
        </w:tc>
        <w:tc>
          <w:tcPr>
            <w:tcW w:w="1559" w:type="dxa"/>
            <w:vAlign w:val="center"/>
          </w:tcPr>
          <w:p w14:paraId="7C8BA10A" w14:textId="77777777" w:rsidR="00ED6335" w:rsidRDefault="0077122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</w:t>
            </w:r>
            <w:r w:rsidR="00ED633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Merge/>
            <w:vAlign w:val="center"/>
          </w:tcPr>
          <w:p w14:paraId="13AE0588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6639EDF7" w14:textId="77777777" w:rsidTr="00C57099">
        <w:tc>
          <w:tcPr>
            <w:tcW w:w="567" w:type="dxa"/>
            <w:vAlign w:val="center"/>
          </w:tcPr>
          <w:p w14:paraId="06AEEA1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5529" w:type="dxa"/>
          </w:tcPr>
          <w:p w14:paraId="7F571D30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та установка дорожніх знаків, вирівнювання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стійок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дорожніх знаків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07BA6A" w14:textId="77777777" w:rsidR="00ED6335" w:rsidRDefault="00ED6335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380</w:t>
            </w:r>
            <w:r w:rsidRPr="002A60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8757A3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1 283 192,40</w:t>
            </w:r>
          </w:p>
        </w:tc>
      </w:tr>
      <w:tr w:rsidR="00ED6335" w:rsidRPr="00675F0B" w14:paraId="2DFC1217" w14:textId="77777777" w:rsidTr="00C57099">
        <w:tc>
          <w:tcPr>
            <w:tcW w:w="567" w:type="dxa"/>
            <w:vAlign w:val="center"/>
          </w:tcPr>
          <w:p w14:paraId="576B1032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5529" w:type="dxa"/>
          </w:tcPr>
          <w:p w14:paraId="4159247B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Фарбування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стійок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дорожніх знаків</w:t>
            </w:r>
          </w:p>
        </w:tc>
        <w:tc>
          <w:tcPr>
            <w:tcW w:w="1559" w:type="dxa"/>
            <w:vAlign w:val="center"/>
          </w:tcPr>
          <w:p w14:paraId="13D9661E" w14:textId="77777777" w:rsidR="00ED6335" w:rsidRDefault="00ED6335" w:rsidP="00F23733">
            <w:pPr>
              <w:spacing w:line="226" w:lineRule="auto"/>
              <w:jc w:val="center"/>
            </w:pPr>
            <w:r w:rsidRPr="001C1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162F41CD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81 146,00</w:t>
            </w:r>
          </w:p>
        </w:tc>
      </w:tr>
      <w:tr w:rsidR="00ED6335" w:rsidRPr="00675F0B" w14:paraId="4F2E545F" w14:textId="77777777" w:rsidTr="00C57099">
        <w:tc>
          <w:tcPr>
            <w:tcW w:w="567" w:type="dxa"/>
            <w:vAlign w:val="center"/>
          </w:tcPr>
          <w:p w14:paraId="3A4ED42C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5529" w:type="dxa"/>
          </w:tcPr>
          <w:p w14:paraId="7D2E7153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Фарбування елементів пішохідного огородження та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колесовідбійників</w:t>
            </w:r>
            <w:proofErr w:type="spellEnd"/>
          </w:p>
        </w:tc>
        <w:tc>
          <w:tcPr>
            <w:tcW w:w="1559" w:type="dxa"/>
            <w:vAlign w:val="center"/>
          </w:tcPr>
          <w:p w14:paraId="79BE7915" w14:textId="77777777" w:rsidR="00ED6335" w:rsidRDefault="00ED6335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5 680</w:t>
            </w:r>
            <w:r w:rsidRPr="00024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1B380541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4 320 829,20</w:t>
            </w:r>
          </w:p>
        </w:tc>
      </w:tr>
      <w:tr w:rsidR="00ED6335" w:rsidRPr="00675F0B" w14:paraId="67D1CD78" w14:textId="77777777" w:rsidTr="00C57099">
        <w:tc>
          <w:tcPr>
            <w:tcW w:w="567" w:type="dxa"/>
            <w:vAlign w:val="center"/>
          </w:tcPr>
          <w:p w14:paraId="3F679E79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5529" w:type="dxa"/>
          </w:tcPr>
          <w:p w14:paraId="05375942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3767EF86" w14:textId="77777777" w:rsidR="00ED6335" w:rsidRDefault="00ED6335" w:rsidP="00F23733">
            <w:pPr>
              <w:spacing w:line="226" w:lineRule="auto"/>
              <w:jc w:val="center"/>
            </w:pPr>
            <w:r w:rsidRPr="00981B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295CCA83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6 039 350,40</w:t>
            </w:r>
          </w:p>
        </w:tc>
      </w:tr>
      <w:tr w:rsidR="00ED6335" w:rsidRPr="00675F0B" w14:paraId="4AF110C5" w14:textId="77777777" w:rsidTr="00C57099">
        <w:tc>
          <w:tcPr>
            <w:tcW w:w="567" w:type="dxa"/>
            <w:vAlign w:val="center"/>
          </w:tcPr>
          <w:p w14:paraId="76C4522D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5529" w:type="dxa"/>
          </w:tcPr>
          <w:p w14:paraId="6491838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3D6FC38F" w14:textId="77777777" w:rsidR="00ED6335" w:rsidRDefault="00ED6335" w:rsidP="00F23733">
            <w:pPr>
              <w:spacing w:line="226" w:lineRule="auto"/>
              <w:jc w:val="center"/>
            </w:pPr>
            <w:r w:rsidRPr="006434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03AE25E9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31 054,80</w:t>
            </w:r>
          </w:p>
        </w:tc>
      </w:tr>
      <w:tr w:rsidR="00ED6335" w:rsidRPr="00675F0B" w14:paraId="247D8FA7" w14:textId="77777777" w:rsidTr="00C57099">
        <w:tc>
          <w:tcPr>
            <w:tcW w:w="567" w:type="dxa"/>
            <w:vAlign w:val="center"/>
          </w:tcPr>
          <w:p w14:paraId="1D1D271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529" w:type="dxa"/>
          </w:tcPr>
          <w:p w14:paraId="027168D0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53CEA3AA" w14:textId="77777777" w:rsidR="00ED6335" w:rsidRDefault="00ED6335" w:rsidP="00F23733">
            <w:pPr>
              <w:spacing w:line="226" w:lineRule="auto"/>
              <w:jc w:val="center"/>
            </w:pPr>
            <w:r w:rsidRPr="00DE5E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DE5E8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969A221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96 312,00</w:t>
            </w:r>
          </w:p>
        </w:tc>
      </w:tr>
      <w:tr w:rsidR="00ED6335" w:rsidRPr="00675F0B" w14:paraId="2D9737DB" w14:textId="77777777" w:rsidTr="00C57099">
        <w:tc>
          <w:tcPr>
            <w:tcW w:w="567" w:type="dxa"/>
            <w:vAlign w:val="center"/>
          </w:tcPr>
          <w:p w14:paraId="7FFCADF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5529" w:type="dxa"/>
          </w:tcPr>
          <w:p w14:paraId="1BAAD4B1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тротуарів з тротуарної плитки</w:t>
            </w:r>
          </w:p>
        </w:tc>
        <w:tc>
          <w:tcPr>
            <w:tcW w:w="1559" w:type="dxa"/>
            <w:vAlign w:val="center"/>
          </w:tcPr>
          <w:p w14:paraId="03AE5CCD" w14:textId="77777777" w:rsidR="00ED6335" w:rsidRDefault="00BE06AE" w:rsidP="00F23733">
            <w:pPr>
              <w:spacing w:line="22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</w:t>
            </w:r>
            <w:r w:rsidR="00ED6335" w:rsidRPr="00876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ED6335" w:rsidRPr="00876E9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32AD76C" w14:textId="77777777" w:rsidR="00ED6335" w:rsidRDefault="00A046D8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A0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A0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000,00</w:t>
            </w:r>
          </w:p>
        </w:tc>
      </w:tr>
      <w:tr w:rsidR="00ED6335" w:rsidRPr="00675F0B" w14:paraId="12254DE6" w14:textId="77777777" w:rsidTr="00C57099">
        <w:tc>
          <w:tcPr>
            <w:tcW w:w="567" w:type="dxa"/>
            <w:vAlign w:val="center"/>
          </w:tcPr>
          <w:p w14:paraId="1D469C6F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5529" w:type="dxa"/>
          </w:tcPr>
          <w:p w14:paraId="38EC19ED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заїзних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паркувальних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кишень</w:t>
            </w:r>
          </w:p>
        </w:tc>
        <w:tc>
          <w:tcPr>
            <w:tcW w:w="1559" w:type="dxa"/>
            <w:vAlign w:val="center"/>
          </w:tcPr>
          <w:p w14:paraId="54AB7D80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575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1FA80A0" w14:textId="77777777" w:rsidR="00ED6335" w:rsidRDefault="00ED6335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1 059 650,80</w:t>
            </w:r>
          </w:p>
        </w:tc>
      </w:tr>
      <w:tr w:rsidR="00EA5955" w:rsidRPr="00675F0B" w14:paraId="741AE940" w14:textId="77777777" w:rsidTr="00C57099">
        <w:tc>
          <w:tcPr>
            <w:tcW w:w="567" w:type="dxa"/>
            <w:vAlign w:val="center"/>
          </w:tcPr>
          <w:p w14:paraId="3C2A26E1" w14:textId="77777777" w:rsidR="00EA5955" w:rsidRDefault="00EA595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5529" w:type="dxa"/>
          </w:tcPr>
          <w:p w14:paraId="382253AA" w14:textId="77777777" w:rsidR="00EA5955" w:rsidRPr="00EA5955" w:rsidRDefault="00F23733" w:rsidP="00F23733">
            <w:pPr>
              <w:tabs>
                <w:tab w:val="left" w:pos="0"/>
              </w:tabs>
              <w:spacing w:line="22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Заходи </w:t>
            </w:r>
            <w:r w:rsidR="00EA5955" w:rsidRPr="00EA5955">
              <w:rPr>
                <w:rFonts w:ascii="Times New Roman" w:hAnsi="Times New Roman"/>
                <w:sz w:val="24"/>
                <w:lang w:val="uk-UA"/>
              </w:rPr>
              <w:t xml:space="preserve">з підготовки території під розміщення </w:t>
            </w:r>
            <w:r>
              <w:rPr>
                <w:rFonts w:ascii="Times New Roman" w:hAnsi="Times New Roman"/>
                <w:sz w:val="24"/>
                <w:lang w:val="uk-UA"/>
              </w:rPr>
              <w:t>тимчасових споруд, їх комплексів</w:t>
            </w:r>
            <w:r w:rsidR="00EA5955">
              <w:rPr>
                <w:rFonts w:ascii="Times New Roman" w:hAnsi="Times New Roman"/>
                <w:sz w:val="24"/>
                <w:lang w:val="uk-UA"/>
              </w:rPr>
              <w:t xml:space="preserve"> для 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тимчасового проживання </w:t>
            </w:r>
            <w:r w:rsidR="00EA5955">
              <w:rPr>
                <w:rFonts w:ascii="Times New Roman" w:hAnsi="Times New Roman"/>
                <w:sz w:val="24"/>
                <w:lang w:val="uk-UA"/>
              </w:rPr>
              <w:t>ВПО в с. Потоки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14:paraId="17F07701" w14:textId="77777777" w:rsidR="00EA5955" w:rsidRPr="00EA5955" w:rsidRDefault="00EA595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21 840 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F121775" w14:textId="77777777" w:rsidR="00EA5955" w:rsidRDefault="008A3543" w:rsidP="00F23733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4 973 821,00</w:t>
            </w:r>
          </w:p>
        </w:tc>
      </w:tr>
      <w:tr w:rsidR="00ED6335" w:rsidRPr="00675F0B" w14:paraId="4AFC2E38" w14:textId="77777777" w:rsidTr="00C57099">
        <w:tc>
          <w:tcPr>
            <w:tcW w:w="567" w:type="dxa"/>
            <w:vAlign w:val="center"/>
          </w:tcPr>
          <w:p w14:paraId="47731EEE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267672D8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29208EE7" w14:textId="77777777" w:rsidR="00ED6335" w:rsidRPr="00675F0B" w:rsidRDefault="00ED6335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11703DD" w14:textId="77777777" w:rsidR="00ED6335" w:rsidRPr="00675F0B" w:rsidRDefault="008A3543" w:rsidP="00F23733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167 955 401,00</w:t>
            </w:r>
          </w:p>
        </w:tc>
      </w:tr>
    </w:tbl>
    <w:p w14:paraId="4785FAA0" w14:textId="77777777" w:rsidR="00C57099" w:rsidRDefault="00C57099" w:rsidP="00F23733">
      <w:pPr>
        <w:spacing w:line="22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9ECB59F" w14:textId="77777777" w:rsidR="00AC155E" w:rsidRDefault="00AA3D45" w:rsidP="00F23733">
      <w:pPr>
        <w:spacing w:line="22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виконання </w:t>
      </w:r>
      <w:r w:rsidRPr="001E2725">
        <w:rPr>
          <w:rFonts w:ascii="Times New Roman" w:hAnsi="Times New Roman"/>
          <w:bCs/>
          <w:sz w:val="28"/>
          <w:szCs w:val="28"/>
          <w:lang w:val="uk-UA"/>
        </w:rPr>
        <w:t xml:space="preserve">Програми утримання та поточного ремонту </w:t>
      </w:r>
      <w:proofErr w:type="spellStart"/>
      <w:r w:rsidRPr="001E2725">
        <w:rPr>
          <w:rFonts w:ascii="Times New Roman" w:hAnsi="Times New Roman"/>
          <w:bCs/>
          <w:sz w:val="28"/>
          <w:szCs w:val="28"/>
          <w:lang w:val="uk-UA"/>
        </w:rPr>
        <w:t>вулично</w:t>
      </w:r>
      <w:proofErr w:type="spellEnd"/>
      <w:r w:rsidRPr="001E2725">
        <w:rPr>
          <w:rFonts w:ascii="Times New Roman" w:hAnsi="Times New Roman"/>
          <w:bCs/>
          <w:sz w:val="28"/>
          <w:szCs w:val="28"/>
          <w:lang w:val="uk-UA"/>
        </w:rPr>
        <w:t xml:space="preserve">-дорожньої мережі та </w:t>
      </w:r>
      <w:proofErr w:type="spellStart"/>
      <w:r w:rsidRPr="001E2725">
        <w:rPr>
          <w:rFonts w:ascii="Times New Roman" w:hAnsi="Times New Roman"/>
          <w:bCs/>
          <w:sz w:val="28"/>
          <w:szCs w:val="28"/>
          <w:lang w:val="uk-UA"/>
        </w:rPr>
        <w:t>внутрішньоквартальних</w:t>
      </w:r>
      <w:proofErr w:type="spellEnd"/>
      <w:r w:rsidRPr="001E2725">
        <w:rPr>
          <w:rFonts w:ascii="Times New Roman" w:hAnsi="Times New Roman"/>
          <w:bCs/>
          <w:sz w:val="28"/>
          <w:szCs w:val="28"/>
          <w:lang w:val="uk-UA"/>
        </w:rPr>
        <w:t xml:space="preserve"> проходів та проїздів</w:t>
      </w:r>
      <w:r w:rsidRPr="001E272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Кременчуцької 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за </w:t>
      </w:r>
      <w:r w:rsidR="004349A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необхідності КП КПС ШРБУ може залучати інші суб’єкти господарювання з дотриманням принципів здійснення публічних </w:t>
      </w:r>
      <w:proofErr w:type="spellStart"/>
      <w:r w:rsidR="004349A8">
        <w:rPr>
          <w:rFonts w:ascii="Times New Roman" w:hAnsi="Times New Roman"/>
          <w:bCs/>
          <w:color w:val="000000"/>
          <w:sz w:val="28"/>
          <w:szCs w:val="28"/>
          <w:lang w:val="uk-UA"/>
        </w:rPr>
        <w:t>закупівель</w:t>
      </w:r>
      <w:proofErr w:type="spellEnd"/>
      <w:r w:rsidR="004349A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09008B60" w14:textId="77777777" w:rsidR="00AA3D45" w:rsidRDefault="00AA3D45" w:rsidP="00F23733">
      <w:pPr>
        <w:spacing w:line="226" w:lineRule="auto"/>
        <w:ind w:firstLine="567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74EFAA07" w14:textId="77777777" w:rsidR="00AA3D45" w:rsidRDefault="00AA3D45" w:rsidP="00F23733">
      <w:pPr>
        <w:spacing w:line="226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95ACBAD" w14:textId="77777777" w:rsidR="002C49E3" w:rsidRPr="008D0316" w:rsidRDefault="00187445" w:rsidP="00F23733">
      <w:pPr>
        <w:spacing w:line="226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ED63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F041" w14:textId="77777777" w:rsidR="008E6C9B" w:rsidRDefault="008E6C9B" w:rsidP="00FF3BC8">
      <w:r>
        <w:separator/>
      </w:r>
    </w:p>
  </w:endnote>
  <w:endnote w:type="continuationSeparator" w:id="0">
    <w:p w14:paraId="72DA0E00" w14:textId="77777777" w:rsidR="008E6C9B" w:rsidRDefault="008E6C9B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84E6" w14:textId="77777777" w:rsidR="005B025B" w:rsidRPr="005B025B" w:rsidRDefault="005B025B" w:rsidP="005B025B">
    <w:pPr>
      <w:pStyle w:val="aa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82128"/>
      <w:docPartObj>
        <w:docPartGallery w:val="Page Numbers (Bottom of Page)"/>
        <w:docPartUnique/>
      </w:docPartObj>
    </w:sdtPr>
    <w:sdtContent>
      <w:p w14:paraId="10AB925B" w14:textId="77777777" w:rsidR="00A229FF" w:rsidRPr="00E66EA6" w:rsidRDefault="005B025B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FFF5" w14:textId="77777777" w:rsidR="008E6C9B" w:rsidRDefault="008E6C9B" w:rsidP="00FF3BC8">
      <w:r>
        <w:separator/>
      </w:r>
    </w:p>
  </w:footnote>
  <w:footnote w:type="continuationSeparator" w:id="0">
    <w:p w14:paraId="1009EC06" w14:textId="77777777" w:rsidR="008E6C9B" w:rsidRDefault="008E6C9B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B879" w14:textId="77777777" w:rsidR="00E81D68" w:rsidRPr="00E81D68" w:rsidRDefault="00E81D68" w:rsidP="00E81D68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A451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E81D68">
      <w:rPr>
        <w:rFonts w:ascii="Times New Roman" w:hAnsi="Times New Roman"/>
        <w:sz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897635">
    <w:abstractNumId w:val="4"/>
  </w:num>
  <w:num w:numId="2" w16cid:durableId="2063484708">
    <w:abstractNumId w:val="11"/>
  </w:num>
  <w:num w:numId="3" w16cid:durableId="188876806">
    <w:abstractNumId w:val="7"/>
  </w:num>
  <w:num w:numId="4" w16cid:durableId="1750343156">
    <w:abstractNumId w:val="20"/>
  </w:num>
  <w:num w:numId="5" w16cid:durableId="1976327390">
    <w:abstractNumId w:val="21"/>
  </w:num>
  <w:num w:numId="6" w16cid:durableId="2136366814">
    <w:abstractNumId w:val="17"/>
  </w:num>
  <w:num w:numId="7" w16cid:durableId="1340542295">
    <w:abstractNumId w:val="1"/>
  </w:num>
  <w:num w:numId="8" w16cid:durableId="1383670383">
    <w:abstractNumId w:val="13"/>
  </w:num>
  <w:num w:numId="9" w16cid:durableId="696395649">
    <w:abstractNumId w:val="21"/>
  </w:num>
  <w:num w:numId="10" w16cid:durableId="62027008">
    <w:abstractNumId w:val="26"/>
  </w:num>
  <w:num w:numId="11" w16cid:durableId="963195629">
    <w:abstractNumId w:val="9"/>
  </w:num>
  <w:num w:numId="12" w16cid:durableId="1666594661">
    <w:abstractNumId w:val="8"/>
  </w:num>
  <w:num w:numId="13" w16cid:durableId="22290340">
    <w:abstractNumId w:val="22"/>
  </w:num>
  <w:num w:numId="14" w16cid:durableId="1990672599">
    <w:abstractNumId w:val="14"/>
  </w:num>
  <w:num w:numId="15" w16cid:durableId="439447076">
    <w:abstractNumId w:val="6"/>
  </w:num>
  <w:num w:numId="16" w16cid:durableId="758520544">
    <w:abstractNumId w:val="3"/>
  </w:num>
  <w:num w:numId="17" w16cid:durableId="594291886">
    <w:abstractNumId w:val="24"/>
  </w:num>
  <w:num w:numId="18" w16cid:durableId="1337002386">
    <w:abstractNumId w:val="23"/>
  </w:num>
  <w:num w:numId="19" w16cid:durableId="740756080">
    <w:abstractNumId w:val="18"/>
  </w:num>
  <w:num w:numId="20" w16cid:durableId="1428767848">
    <w:abstractNumId w:val="10"/>
  </w:num>
  <w:num w:numId="21" w16cid:durableId="672030653">
    <w:abstractNumId w:val="19"/>
  </w:num>
  <w:num w:numId="22" w16cid:durableId="1459107749">
    <w:abstractNumId w:val="25"/>
  </w:num>
  <w:num w:numId="23" w16cid:durableId="135489379">
    <w:abstractNumId w:val="16"/>
  </w:num>
  <w:num w:numId="24" w16cid:durableId="877476678">
    <w:abstractNumId w:val="2"/>
  </w:num>
  <w:num w:numId="25" w16cid:durableId="153448794">
    <w:abstractNumId w:val="12"/>
  </w:num>
  <w:num w:numId="26" w16cid:durableId="339042547">
    <w:abstractNumId w:val="15"/>
  </w:num>
  <w:num w:numId="27" w16cid:durableId="814182130">
    <w:abstractNumId w:val="5"/>
  </w:num>
  <w:num w:numId="28" w16cid:durableId="132141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07972"/>
    <w:rsid w:val="00011E6B"/>
    <w:rsid w:val="00014886"/>
    <w:rsid w:val="000154F4"/>
    <w:rsid w:val="00027225"/>
    <w:rsid w:val="00030B49"/>
    <w:rsid w:val="0003137C"/>
    <w:rsid w:val="000436A4"/>
    <w:rsid w:val="00043C32"/>
    <w:rsid w:val="0004538E"/>
    <w:rsid w:val="00050338"/>
    <w:rsid w:val="000516E8"/>
    <w:rsid w:val="00052B0C"/>
    <w:rsid w:val="00057EC6"/>
    <w:rsid w:val="00064434"/>
    <w:rsid w:val="000649F4"/>
    <w:rsid w:val="00064FF0"/>
    <w:rsid w:val="000710AD"/>
    <w:rsid w:val="00071792"/>
    <w:rsid w:val="00081A3B"/>
    <w:rsid w:val="00086D21"/>
    <w:rsid w:val="000900D4"/>
    <w:rsid w:val="000918CB"/>
    <w:rsid w:val="00094FD9"/>
    <w:rsid w:val="00095779"/>
    <w:rsid w:val="000A0175"/>
    <w:rsid w:val="000A15A9"/>
    <w:rsid w:val="000B054F"/>
    <w:rsid w:val="000B11A4"/>
    <w:rsid w:val="000B3391"/>
    <w:rsid w:val="000B343C"/>
    <w:rsid w:val="000B3D4E"/>
    <w:rsid w:val="000B4DD3"/>
    <w:rsid w:val="000B53F8"/>
    <w:rsid w:val="000C083D"/>
    <w:rsid w:val="000C1B40"/>
    <w:rsid w:val="000C3117"/>
    <w:rsid w:val="000C5D00"/>
    <w:rsid w:val="000C7F23"/>
    <w:rsid w:val="000D5179"/>
    <w:rsid w:val="000E0461"/>
    <w:rsid w:val="000E3A69"/>
    <w:rsid w:val="000E3A8E"/>
    <w:rsid w:val="000E562F"/>
    <w:rsid w:val="000E5BB9"/>
    <w:rsid w:val="000E5C6A"/>
    <w:rsid w:val="000F2D73"/>
    <w:rsid w:val="000F7770"/>
    <w:rsid w:val="001033B5"/>
    <w:rsid w:val="00106581"/>
    <w:rsid w:val="001110D7"/>
    <w:rsid w:val="00111F65"/>
    <w:rsid w:val="00114E11"/>
    <w:rsid w:val="00120611"/>
    <w:rsid w:val="00122B9E"/>
    <w:rsid w:val="0012328B"/>
    <w:rsid w:val="001255EB"/>
    <w:rsid w:val="00126A04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5B9D"/>
    <w:rsid w:val="0017196C"/>
    <w:rsid w:val="00180B2E"/>
    <w:rsid w:val="001868F1"/>
    <w:rsid w:val="00187445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5A0A"/>
    <w:rsid w:val="00216865"/>
    <w:rsid w:val="002218B8"/>
    <w:rsid w:val="00221EB7"/>
    <w:rsid w:val="00223ED9"/>
    <w:rsid w:val="0023231A"/>
    <w:rsid w:val="00233E0C"/>
    <w:rsid w:val="00234531"/>
    <w:rsid w:val="00234EAB"/>
    <w:rsid w:val="00240988"/>
    <w:rsid w:val="00244C03"/>
    <w:rsid w:val="002458A1"/>
    <w:rsid w:val="00250C52"/>
    <w:rsid w:val="002521CD"/>
    <w:rsid w:val="00253114"/>
    <w:rsid w:val="0026204B"/>
    <w:rsid w:val="00267CFA"/>
    <w:rsid w:val="00270447"/>
    <w:rsid w:val="00271459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D2B1A"/>
    <w:rsid w:val="002D3E91"/>
    <w:rsid w:val="002E056C"/>
    <w:rsid w:val="002E2C28"/>
    <w:rsid w:val="002E3F59"/>
    <w:rsid w:val="002E4C0C"/>
    <w:rsid w:val="002F21CC"/>
    <w:rsid w:val="002F363E"/>
    <w:rsid w:val="002F426A"/>
    <w:rsid w:val="002F4EBA"/>
    <w:rsid w:val="00301E1C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2ED5"/>
    <w:rsid w:val="00393B05"/>
    <w:rsid w:val="00394BCA"/>
    <w:rsid w:val="00397053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511A"/>
    <w:rsid w:val="003C669C"/>
    <w:rsid w:val="003C70C7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B40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BEB"/>
    <w:rsid w:val="004265AD"/>
    <w:rsid w:val="00430BCA"/>
    <w:rsid w:val="004349A8"/>
    <w:rsid w:val="004349C5"/>
    <w:rsid w:val="00434F65"/>
    <w:rsid w:val="00435965"/>
    <w:rsid w:val="00436126"/>
    <w:rsid w:val="00437B86"/>
    <w:rsid w:val="0045078B"/>
    <w:rsid w:val="00455C1B"/>
    <w:rsid w:val="004606EA"/>
    <w:rsid w:val="004644D1"/>
    <w:rsid w:val="004661C0"/>
    <w:rsid w:val="0047060C"/>
    <w:rsid w:val="00470632"/>
    <w:rsid w:val="004748F2"/>
    <w:rsid w:val="00474C3D"/>
    <w:rsid w:val="00475A8A"/>
    <w:rsid w:val="00475EDD"/>
    <w:rsid w:val="00475FED"/>
    <w:rsid w:val="00477C00"/>
    <w:rsid w:val="0048057E"/>
    <w:rsid w:val="00483C0B"/>
    <w:rsid w:val="004843EB"/>
    <w:rsid w:val="0049109D"/>
    <w:rsid w:val="004921A5"/>
    <w:rsid w:val="00493187"/>
    <w:rsid w:val="00495511"/>
    <w:rsid w:val="00496694"/>
    <w:rsid w:val="004973CD"/>
    <w:rsid w:val="00497603"/>
    <w:rsid w:val="004A3F9F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4821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A0456"/>
    <w:rsid w:val="005A1131"/>
    <w:rsid w:val="005A4A4E"/>
    <w:rsid w:val="005B025B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5B2"/>
    <w:rsid w:val="005F5784"/>
    <w:rsid w:val="005F724B"/>
    <w:rsid w:val="0060217E"/>
    <w:rsid w:val="00602B4D"/>
    <w:rsid w:val="0061705D"/>
    <w:rsid w:val="00623D83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4580"/>
    <w:rsid w:val="00635E8E"/>
    <w:rsid w:val="00647CE9"/>
    <w:rsid w:val="00652D2C"/>
    <w:rsid w:val="0065739B"/>
    <w:rsid w:val="006630D6"/>
    <w:rsid w:val="00675F0B"/>
    <w:rsid w:val="006772D5"/>
    <w:rsid w:val="006777E8"/>
    <w:rsid w:val="00681BEE"/>
    <w:rsid w:val="00682DB1"/>
    <w:rsid w:val="00686051"/>
    <w:rsid w:val="00692401"/>
    <w:rsid w:val="0069514E"/>
    <w:rsid w:val="006B20FF"/>
    <w:rsid w:val="006B24FD"/>
    <w:rsid w:val="006B4210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0B55"/>
    <w:rsid w:val="007111CD"/>
    <w:rsid w:val="007123E7"/>
    <w:rsid w:val="00715FCC"/>
    <w:rsid w:val="00720465"/>
    <w:rsid w:val="00730966"/>
    <w:rsid w:val="00730C07"/>
    <w:rsid w:val="00731CAD"/>
    <w:rsid w:val="00733000"/>
    <w:rsid w:val="00733057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56A7A"/>
    <w:rsid w:val="00756F35"/>
    <w:rsid w:val="00761729"/>
    <w:rsid w:val="00762B3F"/>
    <w:rsid w:val="00771225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95595"/>
    <w:rsid w:val="007A003E"/>
    <w:rsid w:val="007A15F6"/>
    <w:rsid w:val="007A55D2"/>
    <w:rsid w:val="007A5A6E"/>
    <w:rsid w:val="007B4082"/>
    <w:rsid w:val="007B7F44"/>
    <w:rsid w:val="007C4553"/>
    <w:rsid w:val="007C4A9A"/>
    <w:rsid w:val="007C690F"/>
    <w:rsid w:val="007D06CF"/>
    <w:rsid w:val="007D2BD1"/>
    <w:rsid w:val="007D2F6D"/>
    <w:rsid w:val="007D3030"/>
    <w:rsid w:val="007D59A6"/>
    <w:rsid w:val="007E0296"/>
    <w:rsid w:val="007E4122"/>
    <w:rsid w:val="007E45D8"/>
    <w:rsid w:val="007F0621"/>
    <w:rsid w:val="007F1B6F"/>
    <w:rsid w:val="007F274D"/>
    <w:rsid w:val="007F542D"/>
    <w:rsid w:val="0080276B"/>
    <w:rsid w:val="008030BD"/>
    <w:rsid w:val="00805A8C"/>
    <w:rsid w:val="00805FA8"/>
    <w:rsid w:val="00806149"/>
    <w:rsid w:val="0080700E"/>
    <w:rsid w:val="0082136E"/>
    <w:rsid w:val="00824E03"/>
    <w:rsid w:val="008265CD"/>
    <w:rsid w:val="0083161B"/>
    <w:rsid w:val="00831FE0"/>
    <w:rsid w:val="00832358"/>
    <w:rsid w:val="0083286F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5CEA"/>
    <w:rsid w:val="00876680"/>
    <w:rsid w:val="0088065C"/>
    <w:rsid w:val="00883E1A"/>
    <w:rsid w:val="0088597E"/>
    <w:rsid w:val="00885FD3"/>
    <w:rsid w:val="008875BB"/>
    <w:rsid w:val="008922F7"/>
    <w:rsid w:val="00892F44"/>
    <w:rsid w:val="0089502F"/>
    <w:rsid w:val="00895151"/>
    <w:rsid w:val="00896A23"/>
    <w:rsid w:val="008A3543"/>
    <w:rsid w:val="008B471D"/>
    <w:rsid w:val="008B48D1"/>
    <w:rsid w:val="008C3463"/>
    <w:rsid w:val="008C57DD"/>
    <w:rsid w:val="008C6D1A"/>
    <w:rsid w:val="008D0316"/>
    <w:rsid w:val="008D0AD3"/>
    <w:rsid w:val="008D3183"/>
    <w:rsid w:val="008D487E"/>
    <w:rsid w:val="008E0DFC"/>
    <w:rsid w:val="008E115C"/>
    <w:rsid w:val="008E470A"/>
    <w:rsid w:val="008E52D8"/>
    <w:rsid w:val="008E6C9B"/>
    <w:rsid w:val="008F01E8"/>
    <w:rsid w:val="008F3FE4"/>
    <w:rsid w:val="008F53C6"/>
    <w:rsid w:val="008F60DF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57A6F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49A2"/>
    <w:rsid w:val="009B50AF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2E7C"/>
    <w:rsid w:val="00A046D8"/>
    <w:rsid w:val="00A046E8"/>
    <w:rsid w:val="00A07000"/>
    <w:rsid w:val="00A11EBA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5253A"/>
    <w:rsid w:val="00A61182"/>
    <w:rsid w:val="00A64394"/>
    <w:rsid w:val="00A64789"/>
    <w:rsid w:val="00A71BD0"/>
    <w:rsid w:val="00A72B6A"/>
    <w:rsid w:val="00A76C6F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53AD"/>
    <w:rsid w:val="00AB7C83"/>
    <w:rsid w:val="00AC14B8"/>
    <w:rsid w:val="00AC155E"/>
    <w:rsid w:val="00AC2A25"/>
    <w:rsid w:val="00AC5EBF"/>
    <w:rsid w:val="00AC6A94"/>
    <w:rsid w:val="00AC7080"/>
    <w:rsid w:val="00AC7C6D"/>
    <w:rsid w:val="00AD022A"/>
    <w:rsid w:val="00AD7126"/>
    <w:rsid w:val="00AE33C6"/>
    <w:rsid w:val="00AE3D1F"/>
    <w:rsid w:val="00AE48F1"/>
    <w:rsid w:val="00AE4C50"/>
    <w:rsid w:val="00AE5981"/>
    <w:rsid w:val="00AE613B"/>
    <w:rsid w:val="00AF25C4"/>
    <w:rsid w:val="00AF696D"/>
    <w:rsid w:val="00B00953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57BAF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06AE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3A2"/>
    <w:rsid w:val="00C21C37"/>
    <w:rsid w:val="00C2491B"/>
    <w:rsid w:val="00C25D14"/>
    <w:rsid w:val="00C2600D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099"/>
    <w:rsid w:val="00C5717D"/>
    <w:rsid w:val="00C60D1A"/>
    <w:rsid w:val="00C741B6"/>
    <w:rsid w:val="00C749C0"/>
    <w:rsid w:val="00C81671"/>
    <w:rsid w:val="00C90EE6"/>
    <w:rsid w:val="00C93F0E"/>
    <w:rsid w:val="00CA1215"/>
    <w:rsid w:val="00CA1F2D"/>
    <w:rsid w:val="00CA2ADD"/>
    <w:rsid w:val="00CA539A"/>
    <w:rsid w:val="00CC00E0"/>
    <w:rsid w:val="00CC1F50"/>
    <w:rsid w:val="00CC5B39"/>
    <w:rsid w:val="00CD33C6"/>
    <w:rsid w:val="00CD4CA1"/>
    <w:rsid w:val="00CD7FBA"/>
    <w:rsid w:val="00CE0E6A"/>
    <w:rsid w:val="00CF4F18"/>
    <w:rsid w:val="00D04168"/>
    <w:rsid w:val="00D052FE"/>
    <w:rsid w:val="00D105C0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2718"/>
    <w:rsid w:val="00D530B5"/>
    <w:rsid w:val="00D54106"/>
    <w:rsid w:val="00D55F12"/>
    <w:rsid w:val="00D56F0E"/>
    <w:rsid w:val="00D62B55"/>
    <w:rsid w:val="00D73242"/>
    <w:rsid w:val="00D734B4"/>
    <w:rsid w:val="00D73610"/>
    <w:rsid w:val="00D779D5"/>
    <w:rsid w:val="00D80624"/>
    <w:rsid w:val="00D8494A"/>
    <w:rsid w:val="00D86773"/>
    <w:rsid w:val="00D86FDE"/>
    <w:rsid w:val="00D925BD"/>
    <w:rsid w:val="00D93102"/>
    <w:rsid w:val="00DA307E"/>
    <w:rsid w:val="00DA4781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DF6C48"/>
    <w:rsid w:val="00E017AF"/>
    <w:rsid w:val="00E02325"/>
    <w:rsid w:val="00E02D9C"/>
    <w:rsid w:val="00E03E8C"/>
    <w:rsid w:val="00E12CBB"/>
    <w:rsid w:val="00E14D0D"/>
    <w:rsid w:val="00E20C2F"/>
    <w:rsid w:val="00E21E50"/>
    <w:rsid w:val="00E229BC"/>
    <w:rsid w:val="00E31B05"/>
    <w:rsid w:val="00E31E6F"/>
    <w:rsid w:val="00E32D45"/>
    <w:rsid w:val="00E34B60"/>
    <w:rsid w:val="00E36896"/>
    <w:rsid w:val="00E36D03"/>
    <w:rsid w:val="00E36E0F"/>
    <w:rsid w:val="00E41551"/>
    <w:rsid w:val="00E50AC6"/>
    <w:rsid w:val="00E57AE3"/>
    <w:rsid w:val="00E66C8C"/>
    <w:rsid w:val="00E66EA6"/>
    <w:rsid w:val="00E6798C"/>
    <w:rsid w:val="00E70AD6"/>
    <w:rsid w:val="00E736B9"/>
    <w:rsid w:val="00E74C7B"/>
    <w:rsid w:val="00E75176"/>
    <w:rsid w:val="00E81D68"/>
    <w:rsid w:val="00E927BF"/>
    <w:rsid w:val="00E939C4"/>
    <w:rsid w:val="00E93BAD"/>
    <w:rsid w:val="00E94993"/>
    <w:rsid w:val="00E96A2B"/>
    <w:rsid w:val="00EA3260"/>
    <w:rsid w:val="00EA5955"/>
    <w:rsid w:val="00EB11A8"/>
    <w:rsid w:val="00EB5F3C"/>
    <w:rsid w:val="00EC3F80"/>
    <w:rsid w:val="00EC4886"/>
    <w:rsid w:val="00EC5858"/>
    <w:rsid w:val="00ED6335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3733"/>
    <w:rsid w:val="00F23EF9"/>
    <w:rsid w:val="00F26E60"/>
    <w:rsid w:val="00F30306"/>
    <w:rsid w:val="00F30473"/>
    <w:rsid w:val="00F37C76"/>
    <w:rsid w:val="00F444DB"/>
    <w:rsid w:val="00F50C29"/>
    <w:rsid w:val="00F72F09"/>
    <w:rsid w:val="00F774A7"/>
    <w:rsid w:val="00F814B6"/>
    <w:rsid w:val="00F83A91"/>
    <w:rsid w:val="00F83C3B"/>
    <w:rsid w:val="00F84057"/>
    <w:rsid w:val="00F93517"/>
    <w:rsid w:val="00F935AA"/>
    <w:rsid w:val="00FA0EF9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54BC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2CAC1"/>
  <w15:docId w15:val="{A406BC7B-9DCF-4D4F-85FE-50E0F41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4678-75A4-4082-96E3-6FD3BFE0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2026-03-17T06:59:00Z</cp:lastPrinted>
  <dcterms:created xsi:type="dcterms:W3CDTF">2026-05-18T10:57:00Z</dcterms:created>
  <dcterms:modified xsi:type="dcterms:W3CDTF">2026-05-18T10:57:00Z</dcterms:modified>
</cp:coreProperties>
</file>