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A268C" w14:textId="27DF183C" w:rsidR="00DA5B0E" w:rsidRPr="0012536A" w:rsidRDefault="00DA5B0E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12536A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Додаток</w:t>
      </w:r>
      <w:r w:rsidR="00B26FA5" w:rsidRPr="0012536A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 </w:t>
      </w:r>
      <w:r w:rsidR="002D4E75" w:rsidRPr="0012536A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2</w:t>
      </w:r>
    </w:p>
    <w:p w14:paraId="11B582C8" w14:textId="77777777" w:rsidR="00DA5B0E" w:rsidRPr="0012536A" w:rsidRDefault="00DA5B0E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253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до рішення Кременчуцької міської ради Кременчуцького району Полтавської області </w:t>
      </w:r>
    </w:p>
    <w:p w14:paraId="6B43F591" w14:textId="55B37CD2" w:rsidR="00B26FA5" w:rsidRPr="008418B8" w:rsidRDefault="00312E30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13 </w:t>
      </w:r>
      <w:r w:rsidR="005D3419" w:rsidRPr="00E610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березн</w:t>
      </w:r>
      <w:r w:rsidR="00C8329E" w:rsidRPr="00E610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я</w:t>
      </w:r>
      <w:r w:rsidR="00DA5B0E" w:rsidRPr="00E610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</w:t>
      </w:r>
      <w:r w:rsidR="00FB5624" w:rsidRPr="00E610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="00DA5B0E" w:rsidRPr="00E610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 </w:t>
      </w:r>
    </w:p>
    <w:p w14:paraId="66D0DB29" w14:textId="77777777" w:rsidR="001B177A" w:rsidRDefault="001B177A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AA24C5" w14:textId="32FE74BA" w:rsidR="00B26FA5" w:rsidRDefault="00B26FA5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14:paraId="7B66F5CA" w14:textId="65593C85" w:rsidR="00DA5B0E" w:rsidRDefault="00B26FA5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Програми</w:t>
      </w:r>
      <w:r w:rsidR="00DA5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488C312" w14:textId="77777777" w:rsidR="001B177A" w:rsidRDefault="006355A7" w:rsidP="00F4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14:paraId="269BE0A8" w14:textId="07FA9DEA" w:rsidR="00DE38C8" w:rsidRDefault="00D069CA" w:rsidP="00F4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Заходи Про</w:t>
      </w:r>
      <w:r w:rsidR="007353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грами діяльності та розви</w:t>
      </w:r>
      <w:r w:rsidR="009D1B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</w:t>
      </w:r>
      <w:r w:rsidR="007353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ку КП «Кременчук АКВА-СЕРВІС»</w:t>
      </w: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202</w:t>
      </w:r>
      <w:r w:rsidR="00522D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-202</w:t>
      </w:r>
      <w:r w:rsidR="00522D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14:paraId="1660CACC" w14:textId="45065975" w:rsidR="00F45D15" w:rsidRPr="00D069CA" w:rsidRDefault="00D069CA" w:rsidP="00F4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tbl>
      <w:tblPr>
        <w:tblpPr w:leftFromText="180" w:rightFromText="180" w:vertAnchor="text" w:horzAnchor="margin" w:tblpXSpec="center" w:tblpY="104"/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629"/>
        <w:gridCol w:w="4536"/>
        <w:gridCol w:w="1843"/>
        <w:gridCol w:w="1701"/>
        <w:gridCol w:w="1701"/>
        <w:gridCol w:w="1701"/>
      </w:tblGrid>
      <w:tr w:rsidR="006307C7" w:rsidRPr="00F45D15" w14:paraId="72749751" w14:textId="77777777" w:rsidTr="00F54CC6">
        <w:trPr>
          <w:cantSplit/>
          <w:tblHeader/>
        </w:trPr>
        <w:tc>
          <w:tcPr>
            <w:tcW w:w="3629" w:type="dxa"/>
            <w:vAlign w:val="center"/>
          </w:tcPr>
          <w:p w14:paraId="1A50A484" w14:textId="77777777" w:rsidR="00F45D15" w:rsidRPr="00F45D15" w:rsidRDefault="00F45D15" w:rsidP="000770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Найменування</w:t>
            </w:r>
          </w:p>
          <w:p w14:paraId="22C41C78" w14:textId="77777777" w:rsidR="00F45D15" w:rsidRPr="00F45D15" w:rsidRDefault="00F45D15" w:rsidP="003E425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заходів</w:t>
            </w:r>
          </w:p>
        </w:tc>
        <w:tc>
          <w:tcPr>
            <w:tcW w:w="4536" w:type="dxa"/>
            <w:vAlign w:val="center"/>
          </w:tcPr>
          <w:p w14:paraId="5884EA21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Найменування видатків</w:t>
            </w:r>
          </w:p>
        </w:tc>
        <w:tc>
          <w:tcPr>
            <w:tcW w:w="1843" w:type="dxa"/>
            <w:vAlign w:val="center"/>
          </w:tcPr>
          <w:p w14:paraId="7E16D937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4D97FC08" w14:textId="2E11816B" w:rsidR="00F45D15" w:rsidRPr="00F45D15" w:rsidRDefault="00937C38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701" w:type="dxa"/>
            <w:vAlign w:val="center"/>
          </w:tcPr>
          <w:p w14:paraId="5AAC8BDB" w14:textId="77777777" w:rsidR="0007711E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Планова потреба в коштах на </w:t>
            </w:r>
          </w:p>
          <w:p w14:paraId="287E3F4E" w14:textId="77777777" w:rsidR="00F45D15" w:rsidRPr="00F45D15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202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0E4F58A6" w14:textId="0766FBD7" w:rsidR="00F45D15" w:rsidRPr="00F45D15" w:rsidRDefault="00937C38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701" w:type="dxa"/>
            <w:vAlign w:val="center"/>
          </w:tcPr>
          <w:p w14:paraId="15088C75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0401282B" w14:textId="1648323F" w:rsidR="00F45D15" w:rsidRPr="00F45D15" w:rsidRDefault="00937C38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14:paraId="3B6EADEC" w14:textId="77777777" w:rsidR="00F45D15" w:rsidRPr="00F45D15" w:rsidRDefault="00F45D15" w:rsidP="00DE38C8">
            <w:pPr>
              <w:widowControl w:val="0"/>
              <w:spacing w:after="0" w:line="240" w:lineRule="auto"/>
              <w:ind w:left="-108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Загальна планова потреба в коштах </w:t>
            </w:r>
          </w:p>
          <w:p w14:paraId="5313ECBE" w14:textId="77777777" w:rsidR="006307C7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на </w:t>
            </w:r>
          </w:p>
          <w:p w14:paraId="20130855" w14:textId="3E6E298A" w:rsidR="00522D16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</w:t>
            </w:r>
            <w:r w:rsidR="00522D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5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-202</w:t>
            </w:r>
            <w:r w:rsidR="00522D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7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</w:t>
            </w:r>
          </w:p>
          <w:p w14:paraId="1533774E" w14:textId="56648874" w:rsidR="00F45D15" w:rsidRPr="00F45D15" w:rsidRDefault="00F45D15" w:rsidP="0007711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роки</w:t>
            </w:r>
            <w:r w:rsidR="000771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937C3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="00937C38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)</w:t>
            </w:r>
          </w:p>
        </w:tc>
      </w:tr>
      <w:tr w:rsidR="006307C7" w:rsidRPr="00F45D15" w14:paraId="37D13557" w14:textId="77777777" w:rsidTr="00F54CC6">
        <w:trPr>
          <w:cantSplit/>
          <w:trHeight w:val="430"/>
          <w:tblHeader/>
        </w:trPr>
        <w:tc>
          <w:tcPr>
            <w:tcW w:w="3629" w:type="dxa"/>
            <w:vAlign w:val="center"/>
          </w:tcPr>
          <w:p w14:paraId="7DDDF02A" w14:textId="77777777" w:rsidR="00F45D15" w:rsidRPr="00F030C6" w:rsidRDefault="00F45D15" w:rsidP="000770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6537145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843" w:type="dxa"/>
            <w:vAlign w:val="center"/>
          </w:tcPr>
          <w:p w14:paraId="0A2D4135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701" w:type="dxa"/>
            <w:vAlign w:val="center"/>
          </w:tcPr>
          <w:p w14:paraId="052B3944" w14:textId="77777777" w:rsidR="00F45D15" w:rsidRPr="00F030C6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701" w:type="dxa"/>
            <w:vAlign w:val="center"/>
          </w:tcPr>
          <w:p w14:paraId="6640A338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701" w:type="dxa"/>
            <w:vAlign w:val="center"/>
          </w:tcPr>
          <w:p w14:paraId="58C27A0D" w14:textId="77777777" w:rsidR="00F45D15" w:rsidRPr="00F030C6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</w:tr>
      <w:tr w:rsidR="00C8329E" w:rsidRPr="00F45D15" w14:paraId="77C44F35" w14:textId="77777777" w:rsidTr="001B177A">
        <w:trPr>
          <w:cantSplit/>
          <w:trHeight w:val="979"/>
          <w:tblHeader/>
        </w:trPr>
        <w:tc>
          <w:tcPr>
            <w:tcW w:w="3629" w:type="dxa"/>
            <w:vMerge w:val="restart"/>
          </w:tcPr>
          <w:p w14:paraId="6FF824AB" w14:textId="77777777" w:rsidR="00C8329E" w:rsidRPr="00F45D15" w:rsidRDefault="00C8329E" w:rsidP="00C832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1. 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Облаштування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місць масового відпочинку перед початком купального сезону</w:t>
            </w:r>
          </w:p>
        </w:tc>
        <w:tc>
          <w:tcPr>
            <w:tcW w:w="4536" w:type="dxa"/>
            <w:vAlign w:val="center"/>
          </w:tcPr>
          <w:p w14:paraId="1DA39AB3" w14:textId="77777777" w:rsidR="00C8329E" w:rsidRPr="004A04F5" w:rsidRDefault="00C8329E" w:rsidP="00C832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придбання матеріалів для ремонту пляжного обладнання, інформаційних щитів та інше </w:t>
            </w:r>
          </w:p>
        </w:tc>
        <w:tc>
          <w:tcPr>
            <w:tcW w:w="1843" w:type="dxa"/>
            <w:vAlign w:val="center"/>
          </w:tcPr>
          <w:p w14:paraId="28729221" w14:textId="77777777" w:rsidR="00C8329E" w:rsidRPr="00B92CFD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111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934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4E5CD24E" w14:textId="772256CB" w:rsidR="00C8329E" w:rsidRPr="00A64A8B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113 460,00</w:t>
            </w:r>
          </w:p>
        </w:tc>
        <w:tc>
          <w:tcPr>
            <w:tcW w:w="1701" w:type="dxa"/>
            <w:vAlign w:val="center"/>
          </w:tcPr>
          <w:p w14:paraId="59FCDDC4" w14:textId="77777777" w:rsidR="00C8329E" w:rsidRPr="00B92CFD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137 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4D48377" w14:textId="24B97816" w:rsidR="00C8329E" w:rsidRPr="00A64A8B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362 708,00</w:t>
            </w:r>
          </w:p>
        </w:tc>
      </w:tr>
      <w:tr w:rsidR="00C8329E" w:rsidRPr="00F45D15" w14:paraId="75BA83E7" w14:textId="77777777" w:rsidTr="00F54CC6">
        <w:trPr>
          <w:cantSplit/>
          <w:trHeight w:val="1398"/>
          <w:tblHeader/>
        </w:trPr>
        <w:tc>
          <w:tcPr>
            <w:tcW w:w="3629" w:type="dxa"/>
            <w:vMerge/>
          </w:tcPr>
          <w:p w14:paraId="411FA26F" w14:textId="77777777" w:rsidR="00C8329E" w:rsidRPr="00F45D15" w:rsidRDefault="00C8329E" w:rsidP="00C832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75A751AA" w14:textId="77777777" w:rsidR="00C8329E" w:rsidRPr="004A04F5" w:rsidRDefault="00C8329E" w:rsidP="00C832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послуги з поточного ремонту веслувальних та гумових човнів, транспортні послуги (транспортування пляжного обладнання) та інше</w:t>
            </w:r>
          </w:p>
        </w:tc>
        <w:tc>
          <w:tcPr>
            <w:tcW w:w="1843" w:type="dxa"/>
            <w:vAlign w:val="center"/>
          </w:tcPr>
          <w:p w14:paraId="2EF4E2B1" w14:textId="77777777" w:rsidR="00C8329E" w:rsidRPr="00B92CFD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22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3A96491" w14:textId="79A2DD24" w:rsidR="00C8329E" w:rsidRPr="00A64A8B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26 782,00</w:t>
            </w:r>
          </w:p>
        </w:tc>
        <w:tc>
          <w:tcPr>
            <w:tcW w:w="1701" w:type="dxa"/>
            <w:vAlign w:val="center"/>
          </w:tcPr>
          <w:p w14:paraId="1483AE00" w14:textId="77777777" w:rsidR="00C8329E" w:rsidRPr="00B92CFD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24 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AB6E6A2" w14:textId="1EF93A7D" w:rsidR="00C8329E" w:rsidRPr="00A64A8B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74 126,00</w:t>
            </w:r>
          </w:p>
        </w:tc>
      </w:tr>
      <w:tr w:rsidR="006307C7" w:rsidRPr="00F45D15" w14:paraId="32B15125" w14:textId="77777777" w:rsidTr="001B177A">
        <w:trPr>
          <w:cantSplit/>
          <w:trHeight w:val="841"/>
          <w:tblHeader/>
        </w:trPr>
        <w:tc>
          <w:tcPr>
            <w:tcW w:w="3629" w:type="dxa"/>
          </w:tcPr>
          <w:p w14:paraId="0F6337D2" w14:textId="1F97B2D0" w:rsidR="00C06733" w:rsidRPr="00F45D15" w:rsidRDefault="00C06733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2. </w:t>
            </w:r>
            <w:r>
              <w:t xml:space="preserve">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Утримання місць масового відпочинку населення біля </w:t>
            </w:r>
          </w:p>
        </w:tc>
        <w:tc>
          <w:tcPr>
            <w:tcW w:w="4536" w:type="dxa"/>
          </w:tcPr>
          <w:p w14:paraId="6C61335A" w14:textId="77777777" w:rsidR="00C06733" w:rsidRPr="004A04F5" w:rsidRDefault="00C06733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843" w:type="dxa"/>
            <w:vAlign w:val="center"/>
          </w:tcPr>
          <w:p w14:paraId="67FBE925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3 069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462C2E8C" w14:textId="77777777" w:rsidR="00C06733" w:rsidRPr="00B92CFD" w:rsidRDefault="003E3287" w:rsidP="003E3287">
            <w:pPr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069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8027F3C" w14:textId="77777777" w:rsidR="00C06733" w:rsidRPr="00B92CFD" w:rsidRDefault="003E3287" w:rsidP="003E3287">
            <w:pPr>
              <w:ind w:left="-108" w:right="-6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3 069 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2D7FA7D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9 208 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695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CC17DD" w14:paraId="11EE1CAE" w14:textId="77777777" w:rsidTr="00F54CC6">
        <w:trPr>
          <w:cantSplit/>
          <w:trHeight w:val="413"/>
          <w:tblHeader/>
        </w:trPr>
        <w:tc>
          <w:tcPr>
            <w:tcW w:w="3629" w:type="dxa"/>
            <w:vAlign w:val="center"/>
          </w:tcPr>
          <w:p w14:paraId="5D201B62" w14:textId="4FB41ACD" w:rsidR="00DE38C8" w:rsidRPr="00F45D15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33C76AE0" w14:textId="4B74F88C" w:rsidR="00DE38C8" w:rsidRPr="00C163BD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045BD8EA" w14:textId="616FF709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701" w:type="dxa"/>
            <w:vAlign w:val="center"/>
          </w:tcPr>
          <w:p w14:paraId="529D2BB3" w14:textId="1F650EDB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DE38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72A24FAF" w14:textId="02F7A155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DE38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57D7EEB9" w14:textId="70F4EF13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DE38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6307C7" w:rsidRPr="00F45D15" w14:paraId="0850BA61" w14:textId="77777777" w:rsidTr="00F54CC6">
        <w:trPr>
          <w:cantSplit/>
          <w:trHeight w:val="413"/>
          <w:tblHeader/>
        </w:trPr>
        <w:tc>
          <w:tcPr>
            <w:tcW w:w="3629" w:type="dxa"/>
            <w:vMerge w:val="restart"/>
          </w:tcPr>
          <w:p w14:paraId="2AD054BC" w14:textId="6443DFA1" w:rsidR="00F074A6" w:rsidRPr="00DE38C8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води та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на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закріп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лених за підприємством територіях</w:t>
            </w:r>
          </w:p>
        </w:tc>
        <w:tc>
          <w:tcPr>
            <w:tcW w:w="4536" w:type="dxa"/>
          </w:tcPr>
          <w:p w14:paraId="154F7E26" w14:textId="3B1B645A" w:rsidR="00F074A6" w:rsidRPr="00DE38C8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послуги по </w:t>
            </w:r>
            <w:r w:rsidR="002F222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перевезенню побутових відходів</w:t>
            </w: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та </w:t>
            </w:r>
            <w:r w:rsidR="002F222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транспортування (вивезення) стічних вод від об’єктів, які не приєднані до централізованого водовідведення</w:t>
            </w: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, послуги з лабораторного дослідження води  </w:t>
            </w:r>
            <w:r w:rsidR="002E226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      </w:t>
            </w: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р. Дніпро та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р. Сухий </w:t>
            </w:r>
            <w:proofErr w:type="spellStart"/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Кагамлик</w:t>
            </w:r>
            <w:proofErr w:type="spellEnd"/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 послуги з дератизації та дезінсекції пляжів, страхування матросів  та інше</w:t>
            </w:r>
          </w:p>
        </w:tc>
        <w:tc>
          <w:tcPr>
            <w:tcW w:w="1843" w:type="dxa"/>
            <w:vAlign w:val="center"/>
          </w:tcPr>
          <w:p w14:paraId="25A74715" w14:textId="34C7613B" w:rsidR="00F074A6" w:rsidRPr="00DE38C8" w:rsidRDefault="00F074A6" w:rsidP="00E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102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976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D5EAADA" w14:textId="5FE9E9ED" w:rsidR="00F074A6" w:rsidRPr="00DE38C8" w:rsidRDefault="00F074A6" w:rsidP="00E82EA9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103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152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3CD25D7" w14:textId="2BC00C9B" w:rsidR="00F074A6" w:rsidRPr="00DE38C8" w:rsidRDefault="00F074A6" w:rsidP="00E82EA9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111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394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0318F3D" w14:textId="01B0522E" w:rsidR="00F074A6" w:rsidRPr="00DE38C8" w:rsidRDefault="00F074A6" w:rsidP="00E82EA9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317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F45D15" w14:paraId="0622DDF6" w14:textId="77777777" w:rsidTr="00F54CC6">
        <w:trPr>
          <w:cantSplit/>
          <w:trHeight w:val="985"/>
          <w:tblHeader/>
        </w:trPr>
        <w:tc>
          <w:tcPr>
            <w:tcW w:w="3629" w:type="dxa"/>
            <w:vMerge/>
          </w:tcPr>
          <w:p w14:paraId="1C0ADCF4" w14:textId="77777777" w:rsidR="00F074A6" w:rsidRPr="00F030C6" w:rsidRDefault="00F074A6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4536" w:type="dxa"/>
          </w:tcPr>
          <w:p w14:paraId="67CB49F5" w14:textId="19E7F8B1" w:rsidR="00F074A6" w:rsidRPr="0007700A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7700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укомплектування аптечок медикаментами та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перев</w:t>
            </w:r>
            <w:r w:rsidRPr="0007700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’язувальними засобами</w:t>
            </w:r>
          </w:p>
        </w:tc>
        <w:tc>
          <w:tcPr>
            <w:tcW w:w="1843" w:type="dxa"/>
            <w:vAlign w:val="center"/>
          </w:tcPr>
          <w:p w14:paraId="7CE117FA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13 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261BD6A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15 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337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AAC856A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644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78721A7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895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AD56D5" w14:paraId="670C92CD" w14:textId="77777777" w:rsidTr="00F54CC6">
        <w:trPr>
          <w:cantSplit/>
          <w:trHeight w:val="1934"/>
          <w:tblHeader/>
        </w:trPr>
        <w:tc>
          <w:tcPr>
            <w:tcW w:w="3629" w:type="dxa"/>
            <w:vMerge/>
          </w:tcPr>
          <w:p w14:paraId="02A9D520" w14:textId="77777777" w:rsidR="00F074A6" w:rsidRPr="00F45D15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4861ED4A" w14:textId="77777777" w:rsidR="00F074A6" w:rsidRPr="00C163BD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придбання необхідного рятувального спорядження, пляжного обладнання, поліграфічної </w:t>
            </w:r>
            <w:r w:rsidRPr="006F11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продукції (інформаційних листівок, наклейок на пляжні таблиці тощо), спецодягу, будівельних та господарських матеріалів та 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інше</w:t>
            </w:r>
          </w:p>
        </w:tc>
        <w:tc>
          <w:tcPr>
            <w:tcW w:w="1843" w:type="dxa"/>
            <w:vAlign w:val="center"/>
          </w:tcPr>
          <w:p w14:paraId="6FD9005B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2EF970B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112 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024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C828817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162 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6ABC760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376 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438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2F2229" w:rsidRPr="00AD56D5" w14:paraId="29AF2AEE" w14:textId="77777777" w:rsidTr="00845A89">
        <w:trPr>
          <w:cantSplit/>
          <w:trHeight w:val="996"/>
          <w:tblHeader/>
        </w:trPr>
        <w:tc>
          <w:tcPr>
            <w:tcW w:w="3629" w:type="dxa"/>
            <w:vMerge w:val="restart"/>
          </w:tcPr>
          <w:p w14:paraId="6868B603" w14:textId="77777777" w:rsidR="002F2229" w:rsidRPr="00F45D15" w:rsidRDefault="002F2229" w:rsidP="009F5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3. </w:t>
            </w:r>
            <w:r w:rsidRPr="00767AF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Забезпечення безпечних умов відпочинку населення на водних об’єктах Кременчуцької міської територіальної громади протягом року</w:t>
            </w:r>
          </w:p>
        </w:tc>
        <w:tc>
          <w:tcPr>
            <w:tcW w:w="4536" w:type="dxa"/>
            <w:vAlign w:val="center"/>
          </w:tcPr>
          <w:p w14:paraId="141B6E61" w14:textId="27D388E3" w:rsidR="002F2229" w:rsidRPr="00C163BD" w:rsidRDefault="002F2229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B66382E" w14:textId="47A05CF9" w:rsidR="002F2229" w:rsidRPr="00261DD6" w:rsidRDefault="002F2229" w:rsidP="00E82EA9">
            <w:pPr>
              <w:ind w:right="-6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10 384 132,00</w:t>
            </w:r>
          </w:p>
        </w:tc>
        <w:tc>
          <w:tcPr>
            <w:tcW w:w="1701" w:type="dxa"/>
            <w:vAlign w:val="center"/>
          </w:tcPr>
          <w:p w14:paraId="1B863EB7" w14:textId="30E66FDD" w:rsidR="002F2229" w:rsidRPr="00261DD6" w:rsidRDefault="002F2229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10 384 132,00</w:t>
            </w:r>
          </w:p>
        </w:tc>
        <w:tc>
          <w:tcPr>
            <w:tcW w:w="1701" w:type="dxa"/>
            <w:vAlign w:val="center"/>
          </w:tcPr>
          <w:p w14:paraId="0820ABA8" w14:textId="21E82E25" w:rsidR="002F2229" w:rsidRPr="00261DD6" w:rsidRDefault="002F2229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10 384 132,00</w:t>
            </w:r>
          </w:p>
        </w:tc>
        <w:tc>
          <w:tcPr>
            <w:tcW w:w="1701" w:type="dxa"/>
            <w:vAlign w:val="center"/>
          </w:tcPr>
          <w:p w14:paraId="6865EFD8" w14:textId="05F2773F" w:rsidR="002F2229" w:rsidRPr="00261DD6" w:rsidRDefault="002F2229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31 152 396,00</w:t>
            </w:r>
          </w:p>
        </w:tc>
      </w:tr>
      <w:tr w:rsidR="0009154B" w:rsidRPr="00AD56D5" w14:paraId="06B8C829" w14:textId="77777777" w:rsidTr="000A4C6F">
        <w:trPr>
          <w:cantSplit/>
          <w:trHeight w:val="899"/>
          <w:tblHeader/>
        </w:trPr>
        <w:tc>
          <w:tcPr>
            <w:tcW w:w="3629" w:type="dxa"/>
            <w:vMerge/>
          </w:tcPr>
          <w:p w14:paraId="44D26522" w14:textId="77777777" w:rsidR="0009154B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567EA690" w14:textId="0AC939B4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F222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придбання пально-мастильних матеріалів; запчастин до автотранспорту та підвісних двигунів; господарських товарів, миючих засобів; канцелярського приладдя; електротоварів; малоцінних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швидкозношуваних предметів; ролетів</w:t>
            </w:r>
          </w:p>
        </w:tc>
        <w:tc>
          <w:tcPr>
            <w:tcW w:w="1843" w:type="dxa"/>
            <w:vAlign w:val="center"/>
          </w:tcPr>
          <w:p w14:paraId="53C8BAA7" w14:textId="3B7886B6" w:rsidR="0009154B" w:rsidRDefault="0009154B" w:rsidP="0009154B">
            <w:pPr>
              <w:ind w:right="-6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D11AD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1 217 478,00</w:t>
            </w:r>
          </w:p>
        </w:tc>
        <w:tc>
          <w:tcPr>
            <w:tcW w:w="1701" w:type="dxa"/>
            <w:vAlign w:val="center"/>
          </w:tcPr>
          <w:p w14:paraId="56AD786D" w14:textId="77A7CD1B" w:rsidR="0009154B" w:rsidRDefault="0009154B" w:rsidP="0009154B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1 070 094,00</w:t>
            </w:r>
          </w:p>
        </w:tc>
        <w:tc>
          <w:tcPr>
            <w:tcW w:w="1701" w:type="dxa"/>
            <w:vAlign w:val="center"/>
          </w:tcPr>
          <w:p w14:paraId="57F1CCAE" w14:textId="7B748A54" w:rsidR="0009154B" w:rsidRDefault="0009154B" w:rsidP="0009154B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1 567 296,00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2461C4E" w14:textId="40EBACBB" w:rsidR="0009154B" w:rsidRDefault="0009154B" w:rsidP="0009154B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3 854 868,00</w:t>
            </w:r>
          </w:p>
        </w:tc>
      </w:tr>
      <w:tr w:rsidR="0009154B" w:rsidRPr="00AD56D5" w14:paraId="66054662" w14:textId="77777777" w:rsidTr="00845A89">
        <w:trPr>
          <w:cantSplit/>
          <w:trHeight w:val="413"/>
          <w:tblHeader/>
        </w:trPr>
        <w:tc>
          <w:tcPr>
            <w:tcW w:w="3629" w:type="dxa"/>
            <w:vAlign w:val="center"/>
          </w:tcPr>
          <w:p w14:paraId="603B0AFE" w14:textId="35A640F9" w:rsidR="0009154B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7F3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54218C7C" w14:textId="461766D9" w:rsidR="0009154B" w:rsidRPr="0009154B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091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6176590" w14:textId="0AD17D3C" w:rsidR="0009154B" w:rsidRPr="0009154B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091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3</w:t>
            </w:r>
          </w:p>
        </w:tc>
        <w:tc>
          <w:tcPr>
            <w:tcW w:w="1701" w:type="dxa"/>
            <w:vAlign w:val="center"/>
          </w:tcPr>
          <w:p w14:paraId="6AA00A18" w14:textId="21BE1794" w:rsidR="0009154B" w:rsidRPr="0009154B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091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</w:p>
        </w:tc>
        <w:tc>
          <w:tcPr>
            <w:tcW w:w="1701" w:type="dxa"/>
            <w:vAlign w:val="center"/>
          </w:tcPr>
          <w:p w14:paraId="18B0312F" w14:textId="149B45C3" w:rsidR="0009154B" w:rsidRPr="0009154B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091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5</w:t>
            </w:r>
          </w:p>
        </w:tc>
        <w:tc>
          <w:tcPr>
            <w:tcW w:w="1701" w:type="dxa"/>
            <w:vAlign w:val="center"/>
          </w:tcPr>
          <w:p w14:paraId="3A5B9238" w14:textId="23CFF7C6" w:rsidR="0009154B" w:rsidRPr="0009154B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091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6</w:t>
            </w:r>
          </w:p>
        </w:tc>
      </w:tr>
      <w:tr w:rsidR="0009154B" w:rsidRPr="00312E30" w14:paraId="3A25CDF5" w14:textId="77777777" w:rsidTr="0009154B">
        <w:trPr>
          <w:trHeight w:val="1413"/>
          <w:tblHeader/>
        </w:trPr>
        <w:tc>
          <w:tcPr>
            <w:tcW w:w="3629" w:type="dxa"/>
            <w:vMerge w:val="restart"/>
            <w:tcBorders>
              <w:bottom w:val="single" w:sz="4" w:space="0" w:color="auto"/>
            </w:tcBorders>
          </w:tcPr>
          <w:p w14:paraId="19D78E8A" w14:textId="77777777" w:rsidR="0009154B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Merge w:val="restart"/>
            <w:tcBorders>
              <w:bottom w:val="single" w:sz="4" w:space="0" w:color="auto"/>
            </w:tcBorders>
          </w:tcPr>
          <w:p w14:paraId="120F2505" w14:textId="77777777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на вікна; меблів; будівельних матеріалів; офісної техніки; водолазного спорядження; спецодягу для працівників; залізобетонних </w:t>
            </w:r>
          </w:p>
          <w:p w14:paraId="7D83F0F0" w14:textId="6A0BDFCB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виробів; побутової техніки; витратних та інших матеріалів до комп’ютерної і офісної техніки та інше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182CDCB4" w14:textId="77777777" w:rsidR="0009154B" w:rsidRDefault="0009154B" w:rsidP="0009154B">
            <w:pPr>
              <w:ind w:right="-63" w:hanging="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  <w:p w14:paraId="49BF18DA" w14:textId="1B759BCC" w:rsidR="0009154B" w:rsidRDefault="0009154B" w:rsidP="0009154B">
            <w:pPr>
              <w:ind w:right="-63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329522A" w14:textId="7F67C2A0" w:rsidR="0009154B" w:rsidRDefault="0009154B" w:rsidP="0009154B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341EF79" w14:textId="60F057DE" w:rsidR="0009154B" w:rsidRDefault="0009154B" w:rsidP="0009154B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14:paraId="338CC31C" w14:textId="78EE16DF" w:rsidR="0009154B" w:rsidRDefault="0009154B" w:rsidP="0009154B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09154B" w:rsidRPr="00312E30" w14:paraId="3B2ACDF1" w14:textId="77777777" w:rsidTr="00171051">
        <w:trPr>
          <w:trHeight w:val="693"/>
          <w:tblHeader/>
        </w:trPr>
        <w:tc>
          <w:tcPr>
            <w:tcW w:w="3629" w:type="dxa"/>
            <w:vMerge/>
            <w:vAlign w:val="center"/>
          </w:tcPr>
          <w:p w14:paraId="18E31D7E" w14:textId="77777777" w:rsidR="0009154B" w:rsidRPr="007F3310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Merge/>
          </w:tcPr>
          <w:p w14:paraId="5BEF2F8E" w14:textId="5D170C69" w:rsidR="0009154B" w:rsidRPr="003E4252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0200510D" w14:textId="6267997F" w:rsidR="0009154B" w:rsidRPr="003E4252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Merge/>
            <w:vAlign w:val="center"/>
          </w:tcPr>
          <w:p w14:paraId="613219DE" w14:textId="77777777" w:rsidR="0009154B" w:rsidRPr="003E4252" w:rsidRDefault="0009154B" w:rsidP="0009154B">
            <w:pPr>
              <w:tabs>
                <w:tab w:val="left" w:pos="232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Merge/>
            <w:vAlign w:val="center"/>
          </w:tcPr>
          <w:p w14:paraId="5A1731B1" w14:textId="77777777" w:rsidR="0009154B" w:rsidRPr="003E4252" w:rsidRDefault="0009154B" w:rsidP="0009154B">
            <w:pPr>
              <w:tabs>
                <w:tab w:val="left" w:pos="232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Merge/>
            <w:vAlign w:val="center"/>
          </w:tcPr>
          <w:p w14:paraId="46DA2E30" w14:textId="77777777" w:rsidR="0009154B" w:rsidRPr="003E4252" w:rsidRDefault="0009154B" w:rsidP="0009154B">
            <w:pPr>
              <w:tabs>
                <w:tab w:val="left" w:pos="232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</w:tr>
      <w:tr w:rsidR="0009154B" w:rsidRPr="003E4252" w14:paraId="6141BA80" w14:textId="77777777" w:rsidTr="00845A89">
        <w:trPr>
          <w:trHeight w:val="690"/>
          <w:tblHeader/>
        </w:trPr>
        <w:tc>
          <w:tcPr>
            <w:tcW w:w="3629" w:type="dxa"/>
            <w:vMerge/>
            <w:vAlign w:val="center"/>
          </w:tcPr>
          <w:p w14:paraId="0334A7D9" w14:textId="77777777" w:rsidR="0009154B" w:rsidRPr="007F3310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1617DD9E" w14:textId="76E8CA27" w:rsidR="0009154B" w:rsidRPr="003E4252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придбання медикаментів та лікарських засобів</w:t>
            </w:r>
          </w:p>
        </w:tc>
        <w:tc>
          <w:tcPr>
            <w:tcW w:w="1843" w:type="dxa"/>
            <w:vAlign w:val="center"/>
          </w:tcPr>
          <w:p w14:paraId="2C9DA934" w14:textId="2968E4C4" w:rsidR="0009154B" w:rsidRPr="00C163BD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080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7710037" w14:textId="381CF631" w:rsidR="0009154B" w:rsidRPr="00C163BD" w:rsidRDefault="0009154B" w:rsidP="0009154B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11 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5220D09" w14:textId="4A1D781D" w:rsidR="0009154B" w:rsidRPr="00C163BD" w:rsidRDefault="0009154B" w:rsidP="0009154B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65AB796" w14:textId="6795C0DB" w:rsidR="0009154B" w:rsidRPr="00C163BD" w:rsidRDefault="0009154B" w:rsidP="0009154B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33 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09154B" w:rsidRPr="007F3310" w14:paraId="13069885" w14:textId="77777777" w:rsidTr="00845A89">
        <w:trPr>
          <w:trHeight w:val="703"/>
          <w:tblHeader/>
        </w:trPr>
        <w:tc>
          <w:tcPr>
            <w:tcW w:w="3629" w:type="dxa"/>
            <w:vMerge/>
            <w:vAlign w:val="center"/>
          </w:tcPr>
          <w:p w14:paraId="1D5B5317" w14:textId="77777777" w:rsidR="0009154B" w:rsidRPr="007F3310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538F67CE" w14:textId="77777777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оплата комунальних послуг та енергоносіїв</w:t>
            </w:r>
          </w:p>
        </w:tc>
        <w:tc>
          <w:tcPr>
            <w:tcW w:w="1843" w:type="dxa"/>
            <w:vAlign w:val="center"/>
          </w:tcPr>
          <w:p w14:paraId="3F8E2A7E" w14:textId="4AD2C16C" w:rsidR="0009154B" w:rsidRPr="00A64A8B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345 531,12</w:t>
            </w:r>
          </w:p>
        </w:tc>
        <w:tc>
          <w:tcPr>
            <w:tcW w:w="1701" w:type="dxa"/>
            <w:vAlign w:val="center"/>
          </w:tcPr>
          <w:p w14:paraId="4C0109C0" w14:textId="1D3FCD93" w:rsidR="0009154B" w:rsidRPr="00A64A8B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508 320,00</w:t>
            </w:r>
          </w:p>
        </w:tc>
        <w:tc>
          <w:tcPr>
            <w:tcW w:w="1701" w:type="dxa"/>
            <w:vAlign w:val="center"/>
          </w:tcPr>
          <w:p w14:paraId="5EDFECC1" w14:textId="302138B6" w:rsidR="0009154B" w:rsidRPr="00A64A8B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205 546,00</w:t>
            </w:r>
          </w:p>
        </w:tc>
        <w:tc>
          <w:tcPr>
            <w:tcW w:w="1701" w:type="dxa"/>
            <w:vAlign w:val="center"/>
          </w:tcPr>
          <w:p w14:paraId="4F8A986E" w14:textId="6DB83E73" w:rsidR="0009154B" w:rsidRPr="00A64A8B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1 059 397,12</w:t>
            </w:r>
          </w:p>
        </w:tc>
      </w:tr>
      <w:tr w:rsidR="0009154B" w:rsidRPr="002F2229" w14:paraId="4F5A5224" w14:textId="77777777" w:rsidTr="003B3492">
        <w:trPr>
          <w:trHeight w:val="654"/>
          <w:tblHeader/>
        </w:trPr>
        <w:tc>
          <w:tcPr>
            <w:tcW w:w="3629" w:type="dxa"/>
            <w:vMerge/>
            <w:vAlign w:val="center"/>
          </w:tcPr>
          <w:p w14:paraId="2BEA3B0A" w14:textId="77777777" w:rsidR="0009154B" w:rsidRPr="007F3310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53E7ACF9" w14:textId="3DF15AEF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F222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технічне обслуговування електромереж,  підвісних двигунів; послуги зв’язку та програмного забезпечення; випробування водолазних балонів, регуляторів, манометрів компресорів та аналіз повітря, поточний ремонт водолазного спорядження; щорічна перевірка плавзасобів Річковим регістром; страхування працівників та автотранспорту; послуги з медичного огляду працівників; </w:t>
            </w:r>
            <w:proofErr w:type="spellStart"/>
            <w:r w:rsidRPr="002F222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опосвідчення</w:t>
            </w:r>
            <w:proofErr w:type="spellEnd"/>
            <w:r w:rsidRPr="002F222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та перезарядка  вогнегасників; поточний ремонт автотранспорту; банківські послуги; орендна плата;  послуги з</w:t>
            </w:r>
            <w:r w:rsidRPr="002F2229">
              <w:rPr>
                <w:lang w:val="uk-UA"/>
              </w:rPr>
              <w:t xml:space="preserve"> </w:t>
            </w:r>
            <w:r w:rsidRPr="002F222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перевезення вантажу,  </w:t>
            </w: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випробування і</w:t>
            </w:r>
            <w:r w:rsidRPr="00A64A8B">
              <w:rPr>
                <w:lang w:val="uk-UA"/>
              </w:rPr>
              <w:t xml:space="preserve"> </w:t>
            </w:r>
            <w:r w:rsidR="00845A89"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вимірювання електрообладнання  та інше</w:t>
            </w:r>
          </w:p>
        </w:tc>
        <w:tc>
          <w:tcPr>
            <w:tcW w:w="1843" w:type="dxa"/>
            <w:vAlign w:val="center"/>
          </w:tcPr>
          <w:p w14:paraId="79E3AB17" w14:textId="4222E51B" w:rsidR="0009154B" w:rsidRPr="00A64A8B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329 705,00</w:t>
            </w:r>
          </w:p>
        </w:tc>
        <w:tc>
          <w:tcPr>
            <w:tcW w:w="1701" w:type="dxa"/>
            <w:vAlign w:val="center"/>
          </w:tcPr>
          <w:p w14:paraId="2E277B01" w14:textId="4FBC063D" w:rsidR="0009154B" w:rsidRPr="00A64A8B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316 954,00</w:t>
            </w:r>
          </w:p>
        </w:tc>
        <w:tc>
          <w:tcPr>
            <w:tcW w:w="1701" w:type="dxa"/>
            <w:vAlign w:val="center"/>
          </w:tcPr>
          <w:p w14:paraId="3BA6B3B3" w14:textId="7B482C4C" w:rsidR="0009154B" w:rsidRPr="00A64A8B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352 448,00</w:t>
            </w:r>
          </w:p>
        </w:tc>
        <w:tc>
          <w:tcPr>
            <w:tcW w:w="1701" w:type="dxa"/>
            <w:vAlign w:val="center"/>
          </w:tcPr>
          <w:p w14:paraId="0548A7CF" w14:textId="1AD84D28" w:rsidR="0009154B" w:rsidRPr="00A64A8B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999 107,00</w:t>
            </w:r>
          </w:p>
        </w:tc>
      </w:tr>
      <w:tr w:rsidR="0009154B" w:rsidRPr="002F2229" w14:paraId="1EC5FB73" w14:textId="77777777" w:rsidTr="0009154B">
        <w:trPr>
          <w:trHeight w:val="413"/>
          <w:tblHeader/>
        </w:trPr>
        <w:tc>
          <w:tcPr>
            <w:tcW w:w="3629" w:type="dxa"/>
            <w:vAlign w:val="center"/>
          </w:tcPr>
          <w:p w14:paraId="724037E0" w14:textId="4CBB35CA" w:rsidR="0009154B" w:rsidRPr="007F3310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24AC8C6E" w14:textId="450B53B5" w:rsidR="0009154B" w:rsidRPr="002F2229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0A941BC6" w14:textId="5E9731FA" w:rsidR="0009154B" w:rsidRPr="00BA66EE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BA66E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701" w:type="dxa"/>
            <w:vAlign w:val="center"/>
          </w:tcPr>
          <w:p w14:paraId="6EFA3D2A" w14:textId="69651AE3" w:rsidR="0009154B" w:rsidRPr="00BA66EE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BA66E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110963FB" w14:textId="66C552D9" w:rsidR="0009154B" w:rsidRPr="00BA66EE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BA66E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04D4111" w14:textId="3B084D9C" w:rsidR="0009154B" w:rsidRPr="00BA66EE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BA66E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6</w:t>
            </w:r>
          </w:p>
        </w:tc>
      </w:tr>
      <w:tr w:rsidR="0009154B" w:rsidRPr="007F3310" w14:paraId="5D9495E0" w14:textId="77777777" w:rsidTr="00845A89">
        <w:trPr>
          <w:trHeight w:val="1694"/>
          <w:tblHeader/>
        </w:trPr>
        <w:tc>
          <w:tcPr>
            <w:tcW w:w="3629" w:type="dxa"/>
            <w:vAlign w:val="center"/>
          </w:tcPr>
          <w:p w14:paraId="1C7C75B1" w14:textId="77777777" w:rsidR="0009154B" w:rsidRPr="00F45D15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6DBBC809" w14:textId="77777777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підвищення кваліфікації працівників,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щорічне навчання водолазів, </w:t>
            </w:r>
            <w:r w:rsidRPr="00C0673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навчання (сертифікація) водолазів на зварювально-різальні роботи </w:t>
            </w: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під водою та інше навчання </w:t>
            </w:r>
          </w:p>
        </w:tc>
        <w:tc>
          <w:tcPr>
            <w:tcW w:w="1843" w:type="dxa"/>
            <w:vAlign w:val="center"/>
          </w:tcPr>
          <w:p w14:paraId="57F5FF13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19 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34754D8" w14:textId="6E4FB5AA" w:rsidR="0009154B" w:rsidRPr="00D963AA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D963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30 818,00</w:t>
            </w:r>
          </w:p>
        </w:tc>
        <w:tc>
          <w:tcPr>
            <w:tcW w:w="1701" w:type="dxa"/>
            <w:vAlign w:val="center"/>
          </w:tcPr>
          <w:p w14:paraId="328EAD40" w14:textId="77777777" w:rsidR="0009154B" w:rsidRPr="00D963AA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D963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23 564,00</w:t>
            </w:r>
          </w:p>
        </w:tc>
        <w:tc>
          <w:tcPr>
            <w:tcW w:w="1701" w:type="dxa"/>
            <w:vAlign w:val="center"/>
          </w:tcPr>
          <w:p w14:paraId="26992E5E" w14:textId="3816034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74 232,00</w:t>
            </w:r>
          </w:p>
        </w:tc>
      </w:tr>
      <w:tr w:rsidR="0009154B" w:rsidRPr="00F45D15" w14:paraId="5FB0A3D7" w14:textId="77777777" w:rsidTr="0009154B">
        <w:trPr>
          <w:trHeight w:val="874"/>
          <w:tblHeader/>
        </w:trPr>
        <w:tc>
          <w:tcPr>
            <w:tcW w:w="3629" w:type="dxa"/>
            <w:vMerge w:val="restart"/>
          </w:tcPr>
          <w:p w14:paraId="2846A864" w14:textId="77777777" w:rsidR="0009154B" w:rsidRPr="00F45D15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. </w:t>
            </w:r>
            <w:r>
              <w:t xml:space="preserve"> </w:t>
            </w:r>
            <w:r w:rsidRPr="006350F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Розчищення водних  літоралей (акваторій водних об’єктів)</w:t>
            </w:r>
          </w:p>
        </w:tc>
        <w:tc>
          <w:tcPr>
            <w:tcW w:w="4536" w:type="dxa"/>
            <w:vAlign w:val="center"/>
          </w:tcPr>
          <w:p w14:paraId="39B6BB07" w14:textId="77777777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843" w:type="dxa"/>
            <w:vAlign w:val="center"/>
          </w:tcPr>
          <w:p w14:paraId="3231C5F3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475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A83BCEA" w14:textId="2BAFB86D" w:rsidR="0009154B" w:rsidRPr="00D963AA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D963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479 201,00</w:t>
            </w:r>
          </w:p>
        </w:tc>
        <w:tc>
          <w:tcPr>
            <w:tcW w:w="1701" w:type="dxa"/>
            <w:vAlign w:val="center"/>
          </w:tcPr>
          <w:p w14:paraId="6AF33B57" w14:textId="77777777" w:rsidR="0009154B" w:rsidRPr="00D963AA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D963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357 475,00</w:t>
            </w:r>
          </w:p>
        </w:tc>
        <w:tc>
          <w:tcPr>
            <w:tcW w:w="1701" w:type="dxa"/>
            <w:vAlign w:val="center"/>
          </w:tcPr>
          <w:p w14:paraId="10386CBF" w14:textId="2B016D4F" w:rsidR="0009154B" w:rsidRPr="00D963AA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D963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1 194 151,00</w:t>
            </w:r>
          </w:p>
        </w:tc>
      </w:tr>
      <w:tr w:rsidR="0009154B" w:rsidRPr="00D069CA" w14:paraId="1C273B02" w14:textId="77777777" w:rsidTr="0009154B">
        <w:trPr>
          <w:trHeight w:val="1040"/>
          <w:tblHeader/>
        </w:trPr>
        <w:tc>
          <w:tcPr>
            <w:tcW w:w="3629" w:type="dxa"/>
            <w:vMerge/>
            <w:vAlign w:val="center"/>
          </w:tcPr>
          <w:p w14:paraId="168A61C0" w14:textId="77777777" w:rsidR="0009154B" w:rsidRPr="00F45D15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5D4B2C7" w14:textId="77777777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придбання дизельного пального, запасних частин для машин та механізмів, що задіяні в роботах</w:t>
            </w:r>
          </w:p>
        </w:tc>
        <w:tc>
          <w:tcPr>
            <w:tcW w:w="1843" w:type="dxa"/>
            <w:vAlign w:val="center"/>
          </w:tcPr>
          <w:p w14:paraId="5BDB66B1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227 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AFF6B72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261 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788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3C9B169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282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631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BA7B713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196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09154B" w:rsidRPr="00D069CA" w14:paraId="515C3F23" w14:textId="77777777" w:rsidTr="00E55208">
        <w:trPr>
          <w:trHeight w:val="1087"/>
          <w:tblHeader/>
        </w:trPr>
        <w:tc>
          <w:tcPr>
            <w:tcW w:w="3629" w:type="dxa"/>
            <w:vMerge/>
            <w:vAlign w:val="center"/>
          </w:tcPr>
          <w:p w14:paraId="793092A6" w14:textId="77777777" w:rsidR="0009154B" w:rsidRPr="00F45D15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776DD52" w14:textId="77777777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технічне обслуговування багатофункціональної самохідної установки класу амфібія </w:t>
            </w:r>
            <w:proofErr w:type="spellStart"/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Truxor</w:t>
            </w:r>
            <w:proofErr w:type="spellEnd"/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T40</w:t>
            </w:r>
          </w:p>
        </w:tc>
        <w:tc>
          <w:tcPr>
            <w:tcW w:w="1843" w:type="dxa"/>
            <w:vAlign w:val="center"/>
          </w:tcPr>
          <w:p w14:paraId="061565BD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78 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DECBA0E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792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DAAA657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94 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036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6BC502B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259 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09154B" w:rsidRPr="00D069CA" w14:paraId="5297C327" w14:textId="77777777" w:rsidTr="00845A89">
        <w:trPr>
          <w:trHeight w:val="1928"/>
          <w:tblHeader/>
        </w:trPr>
        <w:tc>
          <w:tcPr>
            <w:tcW w:w="3629" w:type="dxa"/>
            <w:vAlign w:val="center"/>
          </w:tcPr>
          <w:p w14:paraId="5AEF006C" w14:textId="5D7308FE" w:rsidR="0009154B" w:rsidRPr="003E2E49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5. Виконання заходів, пов’язаних з прибиранням снігу на об’єктах благоустрою в межах Кременчуцької міської територіальної громади </w:t>
            </w:r>
          </w:p>
        </w:tc>
        <w:tc>
          <w:tcPr>
            <w:tcW w:w="4536" w:type="dxa"/>
            <w:vAlign w:val="center"/>
          </w:tcPr>
          <w:p w14:paraId="1DF01FDB" w14:textId="77777777" w:rsidR="0009154B" w:rsidRPr="00011440" w:rsidRDefault="0009154B" w:rsidP="0009154B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забезпечення снігоприбиральної техніки 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пально-мастильни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ми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матеріал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ами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002C843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23 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5C9728E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C3C7E9D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28 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7D21C62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E55208" w:rsidRPr="007D046D" w14:paraId="613E0BE9" w14:textId="77777777" w:rsidTr="00845A89">
        <w:trPr>
          <w:trHeight w:val="839"/>
          <w:tblHeader/>
        </w:trPr>
        <w:tc>
          <w:tcPr>
            <w:tcW w:w="3629" w:type="dxa"/>
            <w:vMerge w:val="restart"/>
            <w:vAlign w:val="center"/>
          </w:tcPr>
          <w:p w14:paraId="23268A35" w14:textId="5209573D" w:rsidR="00E55208" w:rsidRDefault="00E55208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6.</w:t>
            </w:r>
            <w:r w:rsidRPr="00D069CA">
              <w:rPr>
                <w:lang w:val="uk-UA"/>
              </w:rPr>
              <w:t xml:space="preserve"> </w:t>
            </w:r>
            <w:bookmarkStart w:id="0" w:name="_Hlk184721320"/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Придбання обладн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ан</w:t>
            </w:r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ня і предметів довгострокового користування</w:t>
            </w:r>
            <w:bookmarkEnd w:id="0"/>
          </w:p>
        </w:tc>
        <w:tc>
          <w:tcPr>
            <w:tcW w:w="4536" w:type="dxa"/>
            <w:vAlign w:val="center"/>
          </w:tcPr>
          <w:p w14:paraId="1890E155" w14:textId="1FCB2719" w:rsidR="00E55208" w:rsidRPr="005D1D09" w:rsidRDefault="00E55208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мотокоса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STIHL</w:t>
            </w:r>
            <w:r w:rsidRPr="00D1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FS</w:t>
            </w:r>
            <w:r w:rsidRPr="00D1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450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(або аналог)</w:t>
            </w:r>
          </w:p>
        </w:tc>
        <w:tc>
          <w:tcPr>
            <w:tcW w:w="1843" w:type="dxa"/>
            <w:vAlign w:val="center"/>
          </w:tcPr>
          <w:p w14:paraId="092137B3" w14:textId="77777777" w:rsidR="00E55208" w:rsidRPr="00E519B6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30 199,00</w:t>
            </w:r>
          </w:p>
        </w:tc>
        <w:tc>
          <w:tcPr>
            <w:tcW w:w="1701" w:type="dxa"/>
            <w:vAlign w:val="center"/>
          </w:tcPr>
          <w:p w14:paraId="5A627BE2" w14:textId="77777777" w:rsidR="00E55208" w:rsidRPr="00E519B6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F376D3D" w14:textId="77777777" w:rsidR="00E55208" w:rsidRPr="00E519B6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C66725C" w14:textId="77777777" w:rsidR="00E55208" w:rsidRPr="00E519B6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30 199,00</w:t>
            </w:r>
          </w:p>
        </w:tc>
      </w:tr>
      <w:tr w:rsidR="00E55208" w:rsidRPr="007D046D" w14:paraId="161D68B2" w14:textId="77777777" w:rsidTr="00845A89">
        <w:trPr>
          <w:trHeight w:val="1344"/>
          <w:tblHeader/>
        </w:trPr>
        <w:tc>
          <w:tcPr>
            <w:tcW w:w="3629" w:type="dxa"/>
            <w:vMerge/>
            <w:vAlign w:val="center"/>
          </w:tcPr>
          <w:p w14:paraId="245BD757" w14:textId="77777777" w:rsidR="00E55208" w:rsidRDefault="00E55208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7260FB72" w14:textId="4CC3F9B4" w:rsidR="00E55208" w:rsidRDefault="00E55208" w:rsidP="0009154B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к</w:t>
            </w:r>
            <w:r w:rsidRPr="00760D0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омпресор одноступінчастий з ремінною передачею </w:t>
            </w:r>
            <w:proofErr w:type="spellStart"/>
            <w:r w:rsidRPr="00760D0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Fini</w:t>
            </w:r>
            <w:proofErr w:type="spellEnd"/>
            <w:r w:rsidRPr="00760D0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МК 103-90-3М (або аналог)</w:t>
            </w:r>
          </w:p>
        </w:tc>
        <w:tc>
          <w:tcPr>
            <w:tcW w:w="1843" w:type="dxa"/>
            <w:vAlign w:val="center"/>
          </w:tcPr>
          <w:p w14:paraId="0D9B3243" w14:textId="77777777" w:rsidR="00E55208" w:rsidRPr="00E519B6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5E3F2E8" w14:textId="2D0DB8CD" w:rsidR="00E55208" w:rsidRPr="00D963AA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D963AA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37 489,00</w:t>
            </w:r>
          </w:p>
        </w:tc>
        <w:tc>
          <w:tcPr>
            <w:tcW w:w="1701" w:type="dxa"/>
            <w:vAlign w:val="center"/>
          </w:tcPr>
          <w:p w14:paraId="64EA7B75" w14:textId="77777777" w:rsidR="00E55208" w:rsidRPr="00D963AA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28F14CB" w14:textId="375C3195" w:rsidR="00E55208" w:rsidRPr="00D963AA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963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37 489,00</w:t>
            </w:r>
          </w:p>
        </w:tc>
      </w:tr>
      <w:tr w:rsidR="00E55208" w:rsidRPr="007D046D" w14:paraId="7C5FDBC9" w14:textId="77777777" w:rsidTr="00F54CC6">
        <w:trPr>
          <w:trHeight w:val="419"/>
          <w:tblHeader/>
        </w:trPr>
        <w:tc>
          <w:tcPr>
            <w:tcW w:w="3629" w:type="dxa"/>
            <w:vAlign w:val="center"/>
          </w:tcPr>
          <w:p w14:paraId="4BEF8254" w14:textId="1E580074" w:rsidR="00E55208" w:rsidRDefault="00E55208" w:rsidP="00E5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0E7FC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3E67B9F1" w14:textId="311625CD" w:rsidR="00E55208" w:rsidRDefault="00E55208" w:rsidP="00E55208">
            <w:pPr>
              <w:tabs>
                <w:tab w:val="left" w:pos="2325"/>
              </w:tabs>
              <w:spacing w:after="0" w:line="240" w:lineRule="atLeast"/>
              <w:ind w:left="34" w:hanging="1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2C551BD5" w14:textId="39B50423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58198694" w14:textId="706C844F" w:rsidR="00E55208" w:rsidRPr="00E61054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61054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664CD18D" w14:textId="0E1CC37D" w:rsidR="00E55208" w:rsidRPr="00E61054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E61054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14:paraId="2C0FFCBE" w14:textId="00843E66" w:rsidR="00E55208" w:rsidRPr="00E61054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E610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  <w:t>6</w:t>
            </w:r>
          </w:p>
        </w:tc>
      </w:tr>
      <w:tr w:rsidR="00E55208" w:rsidRPr="005D1D09" w14:paraId="6024C6F8" w14:textId="77777777" w:rsidTr="00F54CC6">
        <w:trPr>
          <w:trHeight w:val="412"/>
          <w:tblHeader/>
        </w:trPr>
        <w:tc>
          <w:tcPr>
            <w:tcW w:w="3629" w:type="dxa"/>
            <w:vMerge w:val="restart"/>
            <w:vAlign w:val="center"/>
          </w:tcPr>
          <w:p w14:paraId="014629F1" w14:textId="77777777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7BC3BBA5" w14:textId="5D43ED7F" w:rsidR="00E55208" w:rsidRPr="004A04F5" w:rsidRDefault="00E55208" w:rsidP="00E55208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Система підводного зв’язку: п</w:t>
            </w:r>
            <w:r w:rsidRPr="00760D0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оверхнева станція кабельного зв'язку ОТS СОМВОХ для одного водолаза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;  </w:t>
            </w:r>
            <w:proofErr w:type="spellStart"/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</w:t>
            </w:r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овнолицьова</w:t>
            </w:r>
            <w:proofErr w:type="spellEnd"/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маска з ОТS GUARDIAN з атмосферним </w:t>
            </w:r>
            <w:proofErr w:type="spellStart"/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клапаноми</w:t>
            </w:r>
            <w:proofErr w:type="spellEnd"/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ABV-1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; к</w:t>
            </w:r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абель для підводного зв'язку ОТS </w:t>
            </w:r>
            <w:proofErr w:type="spellStart"/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ComeRope</w:t>
            </w:r>
            <w:proofErr w:type="spellEnd"/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61м роз'єми </w:t>
            </w:r>
            <w:proofErr w:type="spellStart"/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Banana</w:t>
            </w:r>
            <w:proofErr w:type="spellEnd"/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plugs</w:t>
            </w:r>
            <w:proofErr w:type="spellEnd"/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I </w:t>
            </w:r>
            <w:proofErr w:type="spellStart"/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Hi</w:t>
            </w:r>
            <w:proofErr w:type="spellEnd"/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-USE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;  т</w:t>
            </w:r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елефонно-мікрофонна гарнітура ОТS ЕМ-ОТS 2 для GUARDIAN або SPECTRUM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(або аналог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и)</w:t>
            </w:r>
          </w:p>
        </w:tc>
        <w:tc>
          <w:tcPr>
            <w:tcW w:w="1843" w:type="dxa"/>
            <w:vAlign w:val="center"/>
          </w:tcPr>
          <w:p w14:paraId="1F029285" w14:textId="77777777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0BBB4C9" w14:textId="47C952AA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317 381,00</w:t>
            </w:r>
          </w:p>
        </w:tc>
        <w:tc>
          <w:tcPr>
            <w:tcW w:w="1701" w:type="dxa"/>
            <w:vAlign w:val="center"/>
          </w:tcPr>
          <w:p w14:paraId="7C134CE5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B79F125" w14:textId="5356BB44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317 381,00</w:t>
            </w:r>
          </w:p>
        </w:tc>
      </w:tr>
      <w:tr w:rsidR="00E55208" w:rsidRPr="005D1D09" w14:paraId="76839849" w14:textId="77777777" w:rsidTr="000E7FC0">
        <w:trPr>
          <w:trHeight w:val="702"/>
          <w:tblHeader/>
        </w:trPr>
        <w:tc>
          <w:tcPr>
            <w:tcW w:w="3629" w:type="dxa"/>
            <w:vMerge/>
            <w:vAlign w:val="center"/>
          </w:tcPr>
          <w:p w14:paraId="507CD1F7" w14:textId="77777777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F8FE0E6" w14:textId="44B780A8" w:rsidR="00E55208" w:rsidRDefault="00E55208" w:rsidP="00E55208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е</w:t>
            </w:r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холот-</w:t>
            </w:r>
            <w:proofErr w:type="spellStart"/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картплоттер</w:t>
            </w:r>
            <w:proofErr w:type="spellEnd"/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Lowrance</w:t>
            </w:r>
            <w:proofErr w:type="spellEnd"/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Elite</w:t>
            </w:r>
            <w:proofErr w:type="spellEnd"/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(або аналог)</w:t>
            </w:r>
          </w:p>
        </w:tc>
        <w:tc>
          <w:tcPr>
            <w:tcW w:w="1843" w:type="dxa"/>
            <w:vAlign w:val="center"/>
          </w:tcPr>
          <w:p w14:paraId="2DB3AE2C" w14:textId="77777777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12DA6EC" w14:textId="36D37F35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70 827,00</w:t>
            </w:r>
          </w:p>
        </w:tc>
        <w:tc>
          <w:tcPr>
            <w:tcW w:w="1701" w:type="dxa"/>
            <w:vAlign w:val="center"/>
          </w:tcPr>
          <w:p w14:paraId="2F699CE1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1B421DC" w14:textId="6AC3EE8A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70 827,00</w:t>
            </w:r>
          </w:p>
        </w:tc>
      </w:tr>
      <w:tr w:rsidR="00E55208" w:rsidRPr="005D1D09" w14:paraId="01E361C7" w14:textId="77777777" w:rsidTr="00E55208">
        <w:trPr>
          <w:trHeight w:val="517"/>
          <w:tblHeader/>
        </w:trPr>
        <w:tc>
          <w:tcPr>
            <w:tcW w:w="3629" w:type="dxa"/>
            <w:vMerge/>
            <w:vAlign w:val="center"/>
          </w:tcPr>
          <w:p w14:paraId="07A524FD" w14:textId="77777777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6588AE16" w14:textId="679FF647" w:rsidR="00E55208" w:rsidRPr="00E55208" w:rsidRDefault="00E55208" w:rsidP="00E55208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</w:pPr>
            <w:r w:rsidRPr="00C8329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косарка </w:t>
            </w:r>
            <w:proofErr w:type="spellStart"/>
            <w:r w:rsidRPr="00C8329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Dorocutter</w:t>
            </w:r>
            <w:proofErr w:type="spellEnd"/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C8329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ESM50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на  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TRUXOR T 40</w:t>
            </w:r>
          </w:p>
        </w:tc>
        <w:tc>
          <w:tcPr>
            <w:tcW w:w="1843" w:type="dxa"/>
            <w:vAlign w:val="center"/>
          </w:tcPr>
          <w:p w14:paraId="478B7A54" w14:textId="77777777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CE0B76A" w14:textId="55A7D790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696 289,00</w:t>
            </w:r>
          </w:p>
        </w:tc>
        <w:tc>
          <w:tcPr>
            <w:tcW w:w="1701" w:type="dxa"/>
            <w:vAlign w:val="center"/>
          </w:tcPr>
          <w:p w14:paraId="63E9419C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686F14A" w14:textId="2305A1A8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696 289,00</w:t>
            </w:r>
          </w:p>
        </w:tc>
      </w:tr>
      <w:tr w:rsidR="00E55208" w:rsidRPr="005D1D09" w14:paraId="5CF8AF20" w14:textId="77777777" w:rsidTr="000E7FC0">
        <w:trPr>
          <w:trHeight w:val="572"/>
          <w:tblHeader/>
        </w:trPr>
        <w:tc>
          <w:tcPr>
            <w:tcW w:w="3629" w:type="dxa"/>
            <w:vMerge/>
            <w:vAlign w:val="center"/>
          </w:tcPr>
          <w:p w14:paraId="7DF21093" w14:textId="77777777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4A72DA9A" w14:textId="74B597DF" w:rsidR="00E55208" w:rsidRPr="00E55208" w:rsidRDefault="00E55208" w:rsidP="00E5520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8329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стріла у зборі</w:t>
            </w:r>
            <w:r w:rsidRPr="00E5520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на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TRUXOR</w:t>
            </w:r>
            <w:r w:rsidRPr="00E5520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T</w:t>
            </w:r>
            <w:r w:rsidRPr="00E5520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40</w:t>
            </w:r>
          </w:p>
        </w:tc>
        <w:tc>
          <w:tcPr>
            <w:tcW w:w="1843" w:type="dxa"/>
            <w:vAlign w:val="center"/>
          </w:tcPr>
          <w:p w14:paraId="333921E2" w14:textId="77777777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1D5B012" w14:textId="1BDEA5BD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478 920,00</w:t>
            </w:r>
          </w:p>
        </w:tc>
        <w:tc>
          <w:tcPr>
            <w:tcW w:w="1701" w:type="dxa"/>
            <w:vAlign w:val="center"/>
          </w:tcPr>
          <w:p w14:paraId="6DD07BA0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223A833" w14:textId="6C10904C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478 920,00</w:t>
            </w:r>
          </w:p>
        </w:tc>
      </w:tr>
      <w:tr w:rsidR="00E55208" w:rsidRPr="005D1D09" w14:paraId="24ACC544" w14:textId="77777777" w:rsidTr="000E7FC0">
        <w:trPr>
          <w:trHeight w:val="563"/>
          <w:tblHeader/>
        </w:trPr>
        <w:tc>
          <w:tcPr>
            <w:tcW w:w="3629" w:type="dxa"/>
            <w:vMerge/>
            <w:vAlign w:val="center"/>
          </w:tcPr>
          <w:p w14:paraId="4E7AE019" w14:textId="77777777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AF40EB9" w14:textId="3BD8E644" w:rsidR="00E55208" w:rsidRPr="00C8329E" w:rsidRDefault="00E55208" w:rsidP="00E5520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8329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гідравлічний мотор </w:t>
            </w:r>
            <w:r w:rsidRPr="00E5520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на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TRUXOR</w:t>
            </w:r>
            <w:r w:rsidRPr="00E5520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T</w:t>
            </w:r>
            <w:r w:rsidRPr="00E5520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40</w:t>
            </w:r>
            <w:r w:rsidRPr="00C8329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E5520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   </w:t>
            </w:r>
            <w:r w:rsidRPr="00C8329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(2 </w:t>
            </w:r>
            <w:proofErr w:type="spellStart"/>
            <w:r w:rsidRPr="00C8329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шт</w:t>
            </w:r>
            <w:proofErr w:type="spellEnd"/>
            <w:r w:rsidRPr="00C8329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1843" w:type="dxa"/>
            <w:vAlign w:val="center"/>
          </w:tcPr>
          <w:p w14:paraId="5FE5C1C5" w14:textId="77777777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C47985B" w14:textId="4277A54D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119 332,00</w:t>
            </w:r>
          </w:p>
        </w:tc>
        <w:tc>
          <w:tcPr>
            <w:tcW w:w="1701" w:type="dxa"/>
            <w:vAlign w:val="center"/>
          </w:tcPr>
          <w:p w14:paraId="31ACA337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6FE4BBF" w14:textId="615BF803" w:rsidR="00E55208" w:rsidRPr="00AA175D" w:rsidRDefault="00E36AE2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119 332,00</w:t>
            </w:r>
          </w:p>
        </w:tc>
      </w:tr>
      <w:tr w:rsidR="00E55208" w:rsidRPr="007D046D" w14:paraId="40DC947C" w14:textId="77777777" w:rsidTr="000E7FC0">
        <w:trPr>
          <w:trHeight w:val="852"/>
          <w:tblHeader/>
        </w:trPr>
        <w:tc>
          <w:tcPr>
            <w:tcW w:w="3629" w:type="dxa"/>
            <w:vMerge/>
            <w:vAlign w:val="center"/>
          </w:tcPr>
          <w:p w14:paraId="4B634F8B" w14:textId="77777777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3BEF5712" w14:textId="12CB1455" w:rsidR="00E55208" w:rsidRDefault="00E55208" w:rsidP="00E5520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автомобіль TOYOTA HIL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U</w:t>
            </w: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X </w:t>
            </w:r>
          </w:p>
          <w:p w14:paraId="67EC23A1" w14:textId="77777777" w:rsidR="00E55208" w:rsidRPr="001448BC" w:rsidRDefault="00E55208" w:rsidP="00E5520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(або аналог)</w:t>
            </w:r>
          </w:p>
        </w:tc>
        <w:tc>
          <w:tcPr>
            <w:tcW w:w="1843" w:type="dxa"/>
            <w:vAlign w:val="center"/>
          </w:tcPr>
          <w:p w14:paraId="691FCC60" w14:textId="77777777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3F06681" w14:textId="5E84E22E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2 505 369,00</w:t>
            </w:r>
          </w:p>
        </w:tc>
        <w:tc>
          <w:tcPr>
            <w:tcW w:w="1701" w:type="dxa"/>
            <w:vAlign w:val="center"/>
          </w:tcPr>
          <w:p w14:paraId="38991E5B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52E6B70" w14:textId="5018BABA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2 505 369,00</w:t>
            </w:r>
          </w:p>
        </w:tc>
      </w:tr>
      <w:tr w:rsidR="00E55208" w:rsidRPr="007D046D" w14:paraId="49003BE5" w14:textId="77777777" w:rsidTr="000E7FC0">
        <w:trPr>
          <w:trHeight w:val="679"/>
          <w:tblHeader/>
        </w:trPr>
        <w:tc>
          <w:tcPr>
            <w:tcW w:w="3629" w:type="dxa"/>
            <w:vMerge/>
            <w:vAlign w:val="center"/>
          </w:tcPr>
          <w:p w14:paraId="693928FE" w14:textId="77777777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0E69135" w14:textId="77777777" w:rsidR="00E55208" w:rsidRPr="001448BC" w:rsidRDefault="00E55208" w:rsidP="00E5520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сонячна електростанція </w:t>
            </w:r>
          </w:p>
        </w:tc>
        <w:tc>
          <w:tcPr>
            <w:tcW w:w="1843" w:type="dxa"/>
            <w:vAlign w:val="center"/>
          </w:tcPr>
          <w:p w14:paraId="385D7E8A" w14:textId="77777777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5CC3744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6712251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742 170,00</w:t>
            </w:r>
          </w:p>
        </w:tc>
        <w:tc>
          <w:tcPr>
            <w:tcW w:w="1701" w:type="dxa"/>
            <w:vAlign w:val="center"/>
          </w:tcPr>
          <w:p w14:paraId="2D3E4595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742 170,00</w:t>
            </w:r>
          </w:p>
        </w:tc>
      </w:tr>
      <w:tr w:rsidR="00E55208" w:rsidRPr="007D046D" w14:paraId="0A73E800" w14:textId="77777777" w:rsidTr="00E55208">
        <w:trPr>
          <w:trHeight w:val="1688"/>
          <w:tblHeader/>
        </w:trPr>
        <w:tc>
          <w:tcPr>
            <w:tcW w:w="3629" w:type="dxa"/>
            <w:vAlign w:val="center"/>
          </w:tcPr>
          <w:p w14:paraId="531856DC" w14:textId="60FD1D73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7. </w:t>
            </w: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Благоустрій території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          КП «Кременчук АКВА-СЕРВІС»</w:t>
            </w: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за </w:t>
            </w:r>
            <w:proofErr w:type="spellStart"/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адресою</w:t>
            </w:r>
            <w:proofErr w:type="spellEnd"/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:</w:t>
            </w:r>
          </w:p>
          <w:p w14:paraId="0398A36D" w14:textId="27D0391E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м. Кременчук, </w:t>
            </w:r>
          </w:p>
          <w:p w14:paraId="2906A712" w14:textId="11C22DDE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вул. Університетська, буд. 4-В</w:t>
            </w:r>
          </w:p>
        </w:tc>
        <w:tc>
          <w:tcPr>
            <w:tcW w:w="4536" w:type="dxa"/>
            <w:vAlign w:val="center"/>
          </w:tcPr>
          <w:p w14:paraId="7F442012" w14:textId="3C793512" w:rsidR="00E55208" w:rsidRDefault="00E55208" w:rsidP="00E5520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проведення робіт з благоустрою території підприємства</w:t>
            </w:r>
          </w:p>
        </w:tc>
        <w:tc>
          <w:tcPr>
            <w:tcW w:w="1843" w:type="dxa"/>
            <w:vAlign w:val="center"/>
          </w:tcPr>
          <w:p w14:paraId="738F5E21" w14:textId="106A0D7B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6 000 000,00</w:t>
            </w:r>
          </w:p>
        </w:tc>
        <w:tc>
          <w:tcPr>
            <w:tcW w:w="1701" w:type="dxa"/>
            <w:vAlign w:val="center"/>
          </w:tcPr>
          <w:p w14:paraId="5E1B011C" w14:textId="5608079C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1 000 000,00 </w:t>
            </w:r>
          </w:p>
        </w:tc>
        <w:tc>
          <w:tcPr>
            <w:tcW w:w="1701" w:type="dxa"/>
            <w:vAlign w:val="center"/>
          </w:tcPr>
          <w:p w14:paraId="4D068961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ED131E5" w14:textId="0C692CBA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7 000 000,00</w:t>
            </w:r>
          </w:p>
        </w:tc>
      </w:tr>
      <w:tr w:rsidR="00845A89" w:rsidRPr="007D046D" w14:paraId="652FFD79" w14:textId="77777777" w:rsidTr="00845A89">
        <w:trPr>
          <w:trHeight w:val="554"/>
          <w:tblHeader/>
        </w:trPr>
        <w:tc>
          <w:tcPr>
            <w:tcW w:w="3629" w:type="dxa"/>
            <w:vAlign w:val="center"/>
          </w:tcPr>
          <w:p w14:paraId="24ECA9DD" w14:textId="1FBD86C1" w:rsidR="00845A89" w:rsidRDefault="00845A89" w:rsidP="0084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0E7F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263D5209" w14:textId="44E76531" w:rsidR="00845A89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1980F971" w14:textId="7C21E2C9" w:rsidR="00845A89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03EE132F" w14:textId="3B063EFE" w:rsidR="00845A89" w:rsidRPr="00EE76E3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color w:val="0000FF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5F62AF37" w14:textId="79AB676B" w:rsidR="00845A89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14:paraId="67E8B336" w14:textId="3FAB6936" w:rsidR="00845A89" w:rsidRPr="000E7FC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color w:val="1F497D" w:themeColor="text2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</w:tr>
      <w:tr w:rsidR="00845A89" w:rsidRPr="007D046D" w14:paraId="1B305166" w14:textId="77777777" w:rsidTr="00845A89">
        <w:trPr>
          <w:trHeight w:val="974"/>
          <w:tblHeader/>
        </w:trPr>
        <w:tc>
          <w:tcPr>
            <w:tcW w:w="3629" w:type="dxa"/>
            <w:vAlign w:val="center"/>
          </w:tcPr>
          <w:p w14:paraId="1D3D3090" w14:textId="156454B2" w:rsidR="00845A89" w:rsidRPr="00AB2680" w:rsidRDefault="00845A89" w:rsidP="0084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B268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8. Виконання зобов’язань які виникли у </w:t>
            </w:r>
            <w:r w:rsidR="00AB2680" w:rsidRPr="00AB268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2024</w:t>
            </w:r>
            <w:r w:rsidRPr="00AB268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році та не були профінансовані</w:t>
            </w:r>
          </w:p>
        </w:tc>
        <w:tc>
          <w:tcPr>
            <w:tcW w:w="4536" w:type="dxa"/>
            <w:vAlign w:val="center"/>
          </w:tcPr>
          <w:p w14:paraId="4F7CB431" w14:textId="6660CF04" w:rsidR="00845A89" w:rsidRPr="00AB2680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B268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виконання зобов’язань, що виникли у </w:t>
            </w:r>
            <w:r w:rsidR="00AB2680" w:rsidRPr="00AB268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2024</w:t>
            </w:r>
            <w:r w:rsidRPr="00AB268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році та не були профінансовані</w:t>
            </w:r>
          </w:p>
        </w:tc>
        <w:tc>
          <w:tcPr>
            <w:tcW w:w="1843" w:type="dxa"/>
            <w:vAlign w:val="center"/>
          </w:tcPr>
          <w:p w14:paraId="7E199842" w14:textId="18681C70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33 402,00</w:t>
            </w:r>
          </w:p>
        </w:tc>
        <w:tc>
          <w:tcPr>
            <w:tcW w:w="1701" w:type="dxa"/>
            <w:vAlign w:val="center"/>
          </w:tcPr>
          <w:p w14:paraId="36F321B9" w14:textId="591B944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86198E4" w14:textId="7777777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3331EC5" w14:textId="7BE37710" w:rsidR="00845A89" w:rsidRPr="00284740" w:rsidRDefault="00AB2680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33</w:t>
            </w:r>
            <w:r w:rsidR="00845A89"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402</w:t>
            </w:r>
            <w:r w:rsidR="00845A89"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00</w:t>
            </w:r>
          </w:p>
        </w:tc>
      </w:tr>
      <w:tr w:rsidR="00845A89" w:rsidRPr="007D046D" w14:paraId="628C5D23" w14:textId="77777777" w:rsidTr="00845A89">
        <w:trPr>
          <w:trHeight w:val="1710"/>
          <w:tblHeader/>
        </w:trPr>
        <w:tc>
          <w:tcPr>
            <w:tcW w:w="3629" w:type="dxa"/>
            <w:vAlign w:val="center"/>
          </w:tcPr>
          <w:p w14:paraId="401D0AA2" w14:textId="2C7B03CE" w:rsidR="00845A89" w:rsidRPr="00284740" w:rsidRDefault="00845A89" w:rsidP="0084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9. </w:t>
            </w:r>
            <w:r w:rsidRPr="00845A8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Під’єднання тимчасової споруди соціального призначення (модульний офіс «Центр безпеки на воді») до мереж електропостачання</w:t>
            </w:r>
          </w:p>
        </w:tc>
        <w:tc>
          <w:tcPr>
            <w:tcW w:w="4536" w:type="dxa"/>
            <w:vAlign w:val="center"/>
          </w:tcPr>
          <w:p w14:paraId="352DCA7C" w14:textId="587A51C9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забезпечення тимчасової споруди соціального призначення (модульний офіс «Центр безпеки на воді») електричною енергією, а саме </w:t>
            </w: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під’єднання до мереж електропостачання</w:t>
            </w:r>
          </w:p>
        </w:tc>
        <w:tc>
          <w:tcPr>
            <w:tcW w:w="1843" w:type="dxa"/>
            <w:vAlign w:val="center"/>
          </w:tcPr>
          <w:p w14:paraId="38BDC486" w14:textId="4D18ABB5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58 819,92</w:t>
            </w:r>
          </w:p>
        </w:tc>
        <w:tc>
          <w:tcPr>
            <w:tcW w:w="1701" w:type="dxa"/>
            <w:vAlign w:val="center"/>
          </w:tcPr>
          <w:p w14:paraId="63291B79" w14:textId="7777777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B0FE625" w14:textId="7777777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BFCF693" w14:textId="3BDD49A6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58 819,92</w:t>
            </w:r>
          </w:p>
        </w:tc>
      </w:tr>
      <w:tr w:rsidR="00845A89" w:rsidRPr="007D046D" w14:paraId="14FE99EE" w14:textId="77777777" w:rsidTr="00F54CC6">
        <w:trPr>
          <w:trHeight w:val="2140"/>
          <w:tblHeader/>
        </w:trPr>
        <w:tc>
          <w:tcPr>
            <w:tcW w:w="3629" w:type="dxa"/>
            <w:vAlign w:val="center"/>
          </w:tcPr>
          <w:p w14:paraId="7A2BF442" w14:textId="77777777" w:rsidR="00845A89" w:rsidRPr="00284740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10.</w:t>
            </w: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Демонтаж і монтаж кондиціонерів 4х приміщень контейнерного типу тимчасової споруди соціального призначення (модульний офіс</w:t>
            </w:r>
          </w:p>
          <w:p w14:paraId="378D841F" w14:textId="0346894F" w:rsidR="00845A89" w:rsidRPr="00284740" w:rsidRDefault="00845A89" w:rsidP="0084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«Центр безпеки на воді») </w:t>
            </w:r>
          </w:p>
        </w:tc>
        <w:tc>
          <w:tcPr>
            <w:tcW w:w="4536" w:type="dxa"/>
            <w:vAlign w:val="center"/>
          </w:tcPr>
          <w:p w14:paraId="4B125D99" w14:textId="1AF330F9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проведення демонтажу і монтажу кондиціонерів з влаштуванням майданчиків під зовнішні блоки</w:t>
            </w:r>
          </w:p>
        </w:tc>
        <w:tc>
          <w:tcPr>
            <w:tcW w:w="1843" w:type="dxa"/>
            <w:vAlign w:val="center"/>
          </w:tcPr>
          <w:p w14:paraId="1A9D833C" w14:textId="6632960B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29 680,00</w:t>
            </w:r>
          </w:p>
        </w:tc>
        <w:tc>
          <w:tcPr>
            <w:tcW w:w="1701" w:type="dxa"/>
            <w:vAlign w:val="center"/>
          </w:tcPr>
          <w:p w14:paraId="27C067AB" w14:textId="7777777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B55E0EB" w14:textId="7777777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8A24A06" w14:textId="0EABF995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29 680,00</w:t>
            </w:r>
          </w:p>
        </w:tc>
      </w:tr>
      <w:tr w:rsidR="00845A89" w:rsidRPr="007D046D" w14:paraId="3127C685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4BB60F1F" w14:textId="010C6323" w:rsidR="00845A89" w:rsidRPr="00284740" w:rsidRDefault="00845A89" w:rsidP="0084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11.</w:t>
            </w: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Придбання персональних комп’ютерів і телевізора</w:t>
            </w: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 </w:t>
            </w:r>
          </w:p>
        </w:tc>
        <w:tc>
          <w:tcPr>
            <w:tcW w:w="4536" w:type="dxa"/>
            <w:vAlign w:val="center"/>
          </w:tcPr>
          <w:p w14:paraId="226EEF68" w14:textId="0383C6B9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капітальні видатки </w:t>
            </w:r>
          </w:p>
        </w:tc>
        <w:tc>
          <w:tcPr>
            <w:tcW w:w="1843" w:type="dxa"/>
            <w:vAlign w:val="center"/>
          </w:tcPr>
          <w:p w14:paraId="14E325C7" w14:textId="69E92A66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114 004,00</w:t>
            </w:r>
          </w:p>
        </w:tc>
        <w:tc>
          <w:tcPr>
            <w:tcW w:w="1701" w:type="dxa"/>
            <w:vAlign w:val="center"/>
          </w:tcPr>
          <w:p w14:paraId="692CF139" w14:textId="7777777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C2EFECE" w14:textId="7777777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1F222A4" w14:textId="310C7BAC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114 004,00</w:t>
            </w:r>
          </w:p>
        </w:tc>
      </w:tr>
      <w:tr w:rsidR="00845A89" w:rsidRPr="00B71E52" w14:paraId="4D8A9E7C" w14:textId="77777777" w:rsidTr="00845A89">
        <w:trPr>
          <w:trHeight w:val="671"/>
          <w:tblHeader/>
        </w:trPr>
        <w:tc>
          <w:tcPr>
            <w:tcW w:w="3629" w:type="dxa"/>
          </w:tcPr>
          <w:p w14:paraId="6CD8F0AD" w14:textId="6E9E656A" w:rsidR="00845A89" w:rsidRPr="003F6F18" w:rsidRDefault="00845A89" w:rsidP="0084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12. Придбання меблів в тимчасову споруду соціального призначення (модульний офіс «Центр безпеки на воді»)</w:t>
            </w:r>
          </w:p>
        </w:tc>
        <w:tc>
          <w:tcPr>
            <w:tcW w:w="4536" w:type="dxa"/>
            <w:vAlign w:val="center"/>
          </w:tcPr>
          <w:p w14:paraId="5995FBDB" w14:textId="284D9B9A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придбання  меблів для облаштування робочих місць трудового та матеріально-технічного ресурсу СПД на воді Кременчуцького РУП ГУНП в Полтавській області та аварійно-рятувального загону спеціального призначення Головного управління Державної служби України з надзвичайних ситуацій у Полтавській області в тимчасовій споруді</w:t>
            </w:r>
          </w:p>
        </w:tc>
        <w:tc>
          <w:tcPr>
            <w:tcW w:w="1843" w:type="dxa"/>
            <w:vAlign w:val="center"/>
          </w:tcPr>
          <w:p w14:paraId="69EBE6AF" w14:textId="315C0C91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301 240,00</w:t>
            </w:r>
          </w:p>
        </w:tc>
        <w:tc>
          <w:tcPr>
            <w:tcW w:w="1701" w:type="dxa"/>
            <w:vAlign w:val="center"/>
          </w:tcPr>
          <w:p w14:paraId="19FDB785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5762B08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15D90D9" w14:textId="25B08F4D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301 240,00</w:t>
            </w:r>
          </w:p>
        </w:tc>
      </w:tr>
      <w:tr w:rsidR="00845A89" w:rsidRPr="00B71E52" w14:paraId="7D0D8D4E" w14:textId="77777777" w:rsidTr="00845A89">
        <w:trPr>
          <w:trHeight w:val="555"/>
          <w:tblHeader/>
        </w:trPr>
        <w:tc>
          <w:tcPr>
            <w:tcW w:w="3629" w:type="dxa"/>
            <w:vAlign w:val="center"/>
          </w:tcPr>
          <w:p w14:paraId="2415AB73" w14:textId="6D3D2A09" w:rsidR="00845A89" w:rsidRPr="003F6F18" w:rsidRDefault="00845A89" w:rsidP="00845A89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6E5F1585" w14:textId="5E8289B6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50C978BD" w14:textId="50EA016E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5C29DA60" w14:textId="3C45AB88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4CAB8E69" w14:textId="57D260B0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14:paraId="6C831D72" w14:textId="3CD42970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</w:tr>
      <w:tr w:rsidR="00845A89" w:rsidRPr="00284740" w14:paraId="24D44F35" w14:textId="77777777" w:rsidTr="00845A89">
        <w:trPr>
          <w:trHeight w:val="671"/>
          <w:tblHeader/>
        </w:trPr>
        <w:tc>
          <w:tcPr>
            <w:tcW w:w="3629" w:type="dxa"/>
            <w:vAlign w:val="center"/>
          </w:tcPr>
          <w:p w14:paraId="46349563" w14:textId="7B9F6CBE" w:rsidR="00845A89" w:rsidRPr="003F6F18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536" w:type="dxa"/>
          </w:tcPr>
          <w:p w14:paraId="6A53C064" w14:textId="26F8E6A2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соціального призначення (модульний офіс «Центр безпеки на воді»)</w:t>
            </w:r>
          </w:p>
        </w:tc>
        <w:tc>
          <w:tcPr>
            <w:tcW w:w="1843" w:type="dxa"/>
            <w:vAlign w:val="center"/>
          </w:tcPr>
          <w:p w14:paraId="2A08BCD5" w14:textId="58CFA78F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C40FE90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472A338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CEC6B11" w14:textId="0176328D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45A89" w:rsidRPr="00284740" w14:paraId="6AC80574" w14:textId="77777777" w:rsidTr="00845A89">
        <w:trPr>
          <w:trHeight w:val="671"/>
          <w:tblHeader/>
        </w:trPr>
        <w:tc>
          <w:tcPr>
            <w:tcW w:w="3629" w:type="dxa"/>
            <w:vAlign w:val="center"/>
          </w:tcPr>
          <w:p w14:paraId="6D9AC7A4" w14:textId="0706AA46" w:rsidR="00845A89" w:rsidRPr="003F6F18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13. Придбання холодильників в тимчасову споруду соціального призначення (модульний офіс «Центр безпеки на воді»)</w:t>
            </w:r>
          </w:p>
        </w:tc>
        <w:tc>
          <w:tcPr>
            <w:tcW w:w="4536" w:type="dxa"/>
          </w:tcPr>
          <w:p w14:paraId="65E9E359" w14:textId="0686FA9F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потреба в придбанні холодильників для облаштування тимчасової споруди соціального призначення (модульний офіс «Центр безпеки на воді») </w:t>
            </w:r>
          </w:p>
        </w:tc>
        <w:tc>
          <w:tcPr>
            <w:tcW w:w="1843" w:type="dxa"/>
            <w:vAlign w:val="center"/>
          </w:tcPr>
          <w:p w14:paraId="58C3C870" w14:textId="6C220D12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41 100,00</w:t>
            </w:r>
          </w:p>
        </w:tc>
        <w:tc>
          <w:tcPr>
            <w:tcW w:w="1701" w:type="dxa"/>
            <w:vAlign w:val="center"/>
          </w:tcPr>
          <w:p w14:paraId="69ED5B3C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1D1F1E0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E38F97C" w14:textId="7EEC48CE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41 100,00</w:t>
            </w:r>
          </w:p>
        </w:tc>
      </w:tr>
      <w:tr w:rsidR="00845A89" w:rsidRPr="00284740" w14:paraId="6ACF2B17" w14:textId="77777777" w:rsidTr="00845A89">
        <w:trPr>
          <w:trHeight w:val="1215"/>
          <w:tblHeader/>
        </w:trPr>
        <w:tc>
          <w:tcPr>
            <w:tcW w:w="3629" w:type="dxa"/>
          </w:tcPr>
          <w:p w14:paraId="2876AFE2" w14:textId="30A7618B" w:rsidR="00845A89" w:rsidRPr="003F6F18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14. Придбання обладнання для системи відеоспостереження</w:t>
            </w:r>
          </w:p>
        </w:tc>
        <w:tc>
          <w:tcPr>
            <w:tcW w:w="4536" w:type="dxa"/>
          </w:tcPr>
          <w:p w14:paraId="6C4645EB" w14:textId="4D7A21B4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закупівля необхідного обладнання для влаштування системи відеоспостереження на території підприємства</w:t>
            </w:r>
          </w:p>
        </w:tc>
        <w:tc>
          <w:tcPr>
            <w:tcW w:w="1843" w:type="dxa"/>
            <w:vAlign w:val="center"/>
          </w:tcPr>
          <w:p w14:paraId="5EF539E3" w14:textId="22ECF716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113 550,00</w:t>
            </w:r>
          </w:p>
        </w:tc>
        <w:tc>
          <w:tcPr>
            <w:tcW w:w="1701" w:type="dxa"/>
            <w:vAlign w:val="center"/>
          </w:tcPr>
          <w:p w14:paraId="00BA9A80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1C5DC98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EAC809E" w14:textId="58E6FCA2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113 550,00</w:t>
            </w:r>
          </w:p>
        </w:tc>
      </w:tr>
      <w:tr w:rsidR="00845A89" w:rsidRPr="00284740" w14:paraId="57C68779" w14:textId="77777777" w:rsidTr="00845A89">
        <w:trPr>
          <w:trHeight w:val="1546"/>
          <w:tblHeader/>
        </w:trPr>
        <w:tc>
          <w:tcPr>
            <w:tcW w:w="3629" w:type="dxa"/>
            <w:vAlign w:val="center"/>
          </w:tcPr>
          <w:p w14:paraId="03E03166" w14:textId="14002798" w:rsidR="00845A89" w:rsidRPr="003F6F18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15.</w:t>
            </w:r>
            <w:r w:rsidRPr="003F6F18">
              <w:t xml:space="preserve"> 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Послуги з монтажну і налаштування системи відеоспостереження</w:t>
            </w:r>
            <w:r w:rsidRPr="003F6F18">
              <w:t xml:space="preserve"> 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 </w:t>
            </w:r>
            <w:proofErr w:type="spellStart"/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адресою</w:t>
            </w:r>
            <w:proofErr w:type="spellEnd"/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: м. Кременчук,      вул. Університетська, буд. 4-В  </w:t>
            </w:r>
          </w:p>
        </w:tc>
        <w:tc>
          <w:tcPr>
            <w:tcW w:w="4536" w:type="dxa"/>
            <w:vAlign w:val="center"/>
          </w:tcPr>
          <w:p w14:paraId="4AD3D5E5" w14:textId="27C7DA0D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організація системи </w:t>
            </w:r>
            <w:proofErr w:type="spellStart"/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відеонагляду</w:t>
            </w:r>
            <w:proofErr w:type="spellEnd"/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на території підприємства</w:t>
            </w:r>
          </w:p>
        </w:tc>
        <w:tc>
          <w:tcPr>
            <w:tcW w:w="1843" w:type="dxa"/>
            <w:vAlign w:val="center"/>
          </w:tcPr>
          <w:p w14:paraId="3BC182BD" w14:textId="1A633B02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80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824,20</w:t>
            </w:r>
          </w:p>
        </w:tc>
        <w:tc>
          <w:tcPr>
            <w:tcW w:w="1701" w:type="dxa"/>
            <w:vAlign w:val="center"/>
          </w:tcPr>
          <w:p w14:paraId="09C1709E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D0A1CB6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7FC5E9C" w14:textId="42ABF368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80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824,20</w:t>
            </w:r>
          </w:p>
        </w:tc>
      </w:tr>
      <w:tr w:rsidR="00845A89" w:rsidRPr="00284740" w14:paraId="7342A9A2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71384740" w14:textId="77777777" w:rsidR="00845A89" w:rsidRPr="00CA5A52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16. </w:t>
            </w:r>
            <w:r w:rsidRPr="00CA5A52">
              <w:t xml:space="preserve"> </w:t>
            </w: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Придбання матеріалів для водопостачання та водовідведення за </w:t>
            </w:r>
            <w:proofErr w:type="spellStart"/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адресою</w:t>
            </w:r>
            <w:proofErr w:type="spellEnd"/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:   м. Кременчук, </w:t>
            </w:r>
          </w:p>
          <w:p w14:paraId="36F36305" w14:textId="17124CF3" w:rsidR="00845A89" w:rsidRPr="00CA5A52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вул. Університетська, 4-В</w:t>
            </w:r>
          </w:p>
        </w:tc>
        <w:tc>
          <w:tcPr>
            <w:tcW w:w="4536" w:type="dxa"/>
            <w:vAlign w:val="center"/>
          </w:tcPr>
          <w:p w14:paraId="322A862B" w14:textId="1D8EC756" w:rsidR="00845A89" w:rsidRPr="00CA5A52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закупівля необхідних матеріалів для організації водопостачання та водовідведення</w:t>
            </w:r>
          </w:p>
        </w:tc>
        <w:tc>
          <w:tcPr>
            <w:tcW w:w="1843" w:type="dxa"/>
            <w:vAlign w:val="center"/>
          </w:tcPr>
          <w:p w14:paraId="2469E0D0" w14:textId="393E60CE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11 316,00</w:t>
            </w:r>
          </w:p>
        </w:tc>
        <w:tc>
          <w:tcPr>
            <w:tcW w:w="1701" w:type="dxa"/>
            <w:vAlign w:val="center"/>
          </w:tcPr>
          <w:p w14:paraId="0CE24017" w14:textId="77777777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EC1727E" w14:textId="77777777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E523832" w14:textId="4CF75FE3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11 316,00</w:t>
            </w:r>
          </w:p>
        </w:tc>
      </w:tr>
      <w:tr w:rsidR="00845A89" w:rsidRPr="00284740" w14:paraId="2498E725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5456659D" w14:textId="2B843A4E" w:rsidR="00845A89" w:rsidRPr="00CA5A52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17. П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ридбання комплекту меблів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та телевізору 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для конференц-залу в приміщення ситуаційного центру тимчасової споруди соціального призначення (модульний офіс «Центр безпеки на воді»)</w:t>
            </w:r>
          </w:p>
        </w:tc>
        <w:tc>
          <w:tcPr>
            <w:tcW w:w="4536" w:type="dxa"/>
            <w:vAlign w:val="center"/>
          </w:tcPr>
          <w:p w14:paraId="118519CE" w14:textId="18B948BA" w:rsidR="00845A89" w:rsidRPr="00CA5A52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закупівля 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комплекту меблів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і 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телевізору для облаштування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приміщення 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ситуаційного центру </w:t>
            </w:r>
          </w:p>
        </w:tc>
        <w:tc>
          <w:tcPr>
            <w:tcW w:w="1843" w:type="dxa"/>
            <w:vAlign w:val="center"/>
          </w:tcPr>
          <w:p w14:paraId="3A3BB865" w14:textId="0571FC27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52 959,00</w:t>
            </w:r>
          </w:p>
        </w:tc>
        <w:tc>
          <w:tcPr>
            <w:tcW w:w="1701" w:type="dxa"/>
            <w:vAlign w:val="center"/>
          </w:tcPr>
          <w:p w14:paraId="201DDC40" w14:textId="77777777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49749C2" w14:textId="77777777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AF56E65" w14:textId="58F06179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52 959,00</w:t>
            </w:r>
          </w:p>
        </w:tc>
      </w:tr>
      <w:tr w:rsidR="00845A89" w:rsidRPr="00284740" w14:paraId="5A01EF05" w14:textId="77777777" w:rsidTr="00F9424A">
        <w:trPr>
          <w:trHeight w:val="413"/>
          <w:tblHeader/>
        </w:trPr>
        <w:tc>
          <w:tcPr>
            <w:tcW w:w="3629" w:type="dxa"/>
            <w:vAlign w:val="center"/>
          </w:tcPr>
          <w:p w14:paraId="1B32458F" w14:textId="07CBEA62" w:rsidR="00845A89" w:rsidRDefault="00845A89" w:rsidP="00845A89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72A34587" w14:textId="34EB72B7" w:rsidR="00845A89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7CAF504A" w14:textId="479CAA66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6CA817A6" w14:textId="6041F5AD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07A02362" w14:textId="5D7AD9E5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14:paraId="257A259E" w14:textId="4D05FD2F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6</w:t>
            </w:r>
          </w:p>
        </w:tc>
      </w:tr>
      <w:tr w:rsidR="00845A89" w:rsidRPr="00284740" w14:paraId="40185ECF" w14:textId="77777777" w:rsidTr="00F9424A">
        <w:trPr>
          <w:trHeight w:val="1977"/>
          <w:tblHeader/>
        </w:trPr>
        <w:tc>
          <w:tcPr>
            <w:tcW w:w="3629" w:type="dxa"/>
            <w:vAlign w:val="center"/>
          </w:tcPr>
          <w:p w14:paraId="080B1E12" w14:textId="14C6A396" w:rsidR="00845A89" w:rsidRPr="00CA5A52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18. 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Придбання </w:t>
            </w:r>
            <w:proofErr w:type="spellStart"/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стійки</w:t>
            </w:r>
            <w:proofErr w:type="spellEnd"/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презентаційної в приміщення ситуаційного центру тимчасової споруди соціального призначення (модульний офіс «Центр безпеки на воді»)</w:t>
            </w:r>
          </w:p>
        </w:tc>
        <w:tc>
          <w:tcPr>
            <w:tcW w:w="4536" w:type="dxa"/>
            <w:vAlign w:val="center"/>
          </w:tcPr>
          <w:p w14:paraId="2D8D4E57" w14:textId="1727BC19" w:rsidR="00845A89" w:rsidRPr="00CA5A52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закупівля </w:t>
            </w:r>
            <w:proofErr w:type="spellStart"/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стійки</w:t>
            </w:r>
            <w:proofErr w:type="spellEnd"/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презентаційної для облаштування ситуаційного центру </w:t>
            </w:r>
          </w:p>
        </w:tc>
        <w:tc>
          <w:tcPr>
            <w:tcW w:w="1843" w:type="dxa"/>
            <w:vAlign w:val="center"/>
          </w:tcPr>
          <w:p w14:paraId="2103231E" w14:textId="5A6E163F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5 589,00</w:t>
            </w:r>
          </w:p>
        </w:tc>
        <w:tc>
          <w:tcPr>
            <w:tcW w:w="1701" w:type="dxa"/>
            <w:vAlign w:val="center"/>
          </w:tcPr>
          <w:p w14:paraId="106702A1" w14:textId="77777777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ADC8DF6" w14:textId="77777777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A3F0E67" w14:textId="63101859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5 589,00</w:t>
            </w:r>
          </w:p>
        </w:tc>
      </w:tr>
      <w:tr w:rsidR="00845A89" w:rsidRPr="00F54CC6" w14:paraId="3770F825" w14:textId="77777777" w:rsidTr="00F9424A">
        <w:trPr>
          <w:trHeight w:val="2559"/>
          <w:tblHeader/>
        </w:trPr>
        <w:tc>
          <w:tcPr>
            <w:tcW w:w="3629" w:type="dxa"/>
            <w:vAlign w:val="center"/>
          </w:tcPr>
          <w:p w14:paraId="5F5108BC" w14:textId="77777777" w:rsidR="00845A89" w:rsidRPr="00D11AD5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19. Послуги з приєднання електроустановок до електричних мереж системи розподілу </w:t>
            </w:r>
          </w:p>
          <w:p w14:paraId="42C8F87A" w14:textId="77777777" w:rsidR="00845A89" w:rsidRPr="00D11AD5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АТ «ПОЛТАВАОБЛЕНЕРГО» </w:t>
            </w:r>
          </w:p>
          <w:p w14:paraId="32F1348A" w14:textId="1092DD15" w:rsidR="00845A89" w:rsidRPr="00D11AD5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по об’єкту: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«Б</w:t>
            </w: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удівл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і</w:t>
            </w: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по                       вул. Університетській, </w:t>
            </w:r>
          </w:p>
          <w:p w14:paraId="06D8B28F" w14:textId="0F06F41A" w:rsidR="00845A89" w:rsidRPr="00D11AD5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буд. 4-В, в м. Кременчук Полтавської області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»</w:t>
            </w:r>
          </w:p>
        </w:tc>
        <w:tc>
          <w:tcPr>
            <w:tcW w:w="4536" w:type="dxa"/>
            <w:vAlign w:val="center"/>
          </w:tcPr>
          <w:p w14:paraId="4246C26F" w14:textId="50217644" w:rsidR="00845A89" w:rsidRPr="00D11AD5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збільшення дозволеної потужності підприємства </w:t>
            </w:r>
          </w:p>
        </w:tc>
        <w:tc>
          <w:tcPr>
            <w:tcW w:w="1843" w:type="dxa"/>
            <w:vAlign w:val="center"/>
          </w:tcPr>
          <w:p w14:paraId="2F9DF5CA" w14:textId="2EC2E732" w:rsidR="00845A89" w:rsidRPr="00D11AD5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44 000,00</w:t>
            </w:r>
          </w:p>
        </w:tc>
        <w:tc>
          <w:tcPr>
            <w:tcW w:w="1701" w:type="dxa"/>
            <w:vAlign w:val="center"/>
          </w:tcPr>
          <w:p w14:paraId="59EB1B93" w14:textId="77777777" w:rsidR="00845A89" w:rsidRPr="00D11AD5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B8DC466" w14:textId="77777777" w:rsidR="00845A89" w:rsidRPr="00D11AD5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8B44967" w14:textId="062C3080" w:rsidR="00845A89" w:rsidRPr="00D11AD5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44 000,00</w:t>
            </w:r>
          </w:p>
        </w:tc>
      </w:tr>
      <w:tr w:rsidR="00845A89" w:rsidRPr="00F54CC6" w14:paraId="431058A1" w14:textId="77777777" w:rsidTr="00F9424A">
        <w:trPr>
          <w:trHeight w:val="855"/>
          <w:tblHeader/>
        </w:trPr>
        <w:tc>
          <w:tcPr>
            <w:tcW w:w="3629" w:type="dxa"/>
            <w:vAlign w:val="center"/>
          </w:tcPr>
          <w:p w14:paraId="7E6E3613" w14:textId="662257B9" w:rsidR="00845A89" w:rsidRPr="00D11AD5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20</w:t>
            </w:r>
            <w:bookmarkStart w:id="1" w:name="_Hlk202344903"/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.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Виплата</w:t>
            </w: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муніципальної доплати з нарахуваннями працівникам підприємства</w:t>
            </w:r>
            <w:bookmarkEnd w:id="1"/>
          </w:p>
        </w:tc>
        <w:tc>
          <w:tcPr>
            <w:tcW w:w="4536" w:type="dxa"/>
            <w:vAlign w:val="center"/>
          </w:tcPr>
          <w:p w14:paraId="651D7A1A" w14:textId="79E00926" w:rsidR="00845A89" w:rsidRPr="00D11AD5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муніципальна доплата з нарахуваннями</w:t>
            </w:r>
          </w:p>
        </w:tc>
        <w:tc>
          <w:tcPr>
            <w:tcW w:w="1843" w:type="dxa"/>
            <w:vAlign w:val="center"/>
          </w:tcPr>
          <w:p w14:paraId="36E21362" w14:textId="69235F33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56 106,51</w:t>
            </w:r>
          </w:p>
        </w:tc>
        <w:tc>
          <w:tcPr>
            <w:tcW w:w="1701" w:type="dxa"/>
            <w:vAlign w:val="center"/>
          </w:tcPr>
          <w:p w14:paraId="1A0E6B93" w14:textId="0D0825B6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69 864,00</w:t>
            </w:r>
          </w:p>
        </w:tc>
        <w:tc>
          <w:tcPr>
            <w:tcW w:w="1701" w:type="dxa"/>
            <w:vAlign w:val="center"/>
          </w:tcPr>
          <w:p w14:paraId="36419921" w14:textId="77777777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D9C5FB5" w14:textId="52D075E0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125 970,51</w:t>
            </w:r>
          </w:p>
        </w:tc>
      </w:tr>
      <w:tr w:rsidR="00AB2680" w:rsidRPr="00F54CC6" w14:paraId="0E406E06" w14:textId="77777777" w:rsidTr="00F9424A">
        <w:trPr>
          <w:trHeight w:val="796"/>
          <w:tblHeader/>
        </w:trPr>
        <w:tc>
          <w:tcPr>
            <w:tcW w:w="3629" w:type="dxa"/>
            <w:vAlign w:val="center"/>
          </w:tcPr>
          <w:p w14:paraId="3F98DB2C" w14:textId="36071DA4" w:rsidR="00AB2680" w:rsidRPr="005D3419" w:rsidRDefault="00AB2680" w:rsidP="00AB2680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5D341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21. Виконання зобов’язань які виникли у 2025 році та не були профінансовані</w:t>
            </w:r>
          </w:p>
        </w:tc>
        <w:tc>
          <w:tcPr>
            <w:tcW w:w="4536" w:type="dxa"/>
            <w:vAlign w:val="center"/>
          </w:tcPr>
          <w:p w14:paraId="661CF79B" w14:textId="0DF644C9" w:rsidR="00AB2680" w:rsidRPr="005D3419" w:rsidRDefault="00AB2680" w:rsidP="00AB2680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5D341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виконання зобов’язань, що виникли у 2025 році та не були профінансовані</w:t>
            </w:r>
          </w:p>
        </w:tc>
        <w:tc>
          <w:tcPr>
            <w:tcW w:w="1843" w:type="dxa"/>
            <w:vAlign w:val="center"/>
          </w:tcPr>
          <w:p w14:paraId="0053E03C" w14:textId="77777777" w:rsidR="00AB2680" w:rsidRPr="005D3419" w:rsidRDefault="00AB2680" w:rsidP="00AB2680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CCE18FE" w14:textId="605B8E5B" w:rsidR="00AB2680" w:rsidRPr="005D3419" w:rsidRDefault="00AB2680" w:rsidP="00AB2680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5D341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85 356,32</w:t>
            </w:r>
          </w:p>
        </w:tc>
        <w:tc>
          <w:tcPr>
            <w:tcW w:w="1701" w:type="dxa"/>
            <w:vAlign w:val="center"/>
          </w:tcPr>
          <w:p w14:paraId="79A18EC7" w14:textId="77777777" w:rsidR="00AB2680" w:rsidRPr="005D3419" w:rsidRDefault="00AB2680" w:rsidP="00AB2680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5EF73F6" w14:textId="3371287A" w:rsidR="00AB2680" w:rsidRPr="005D3419" w:rsidRDefault="00AB2680" w:rsidP="00AB2680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5D341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85 356,32</w:t>
            </w:r>
          </w:p>
        </w:tc>
      </w:tr>
      <w:tr w:rsidR="005D3419" w:rsidRPr="00F54CC6" w14:paraId="734D039B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489344F4" w14:textId="69A81AFF" w:rsidR="005D3419" w:rsidRPr="00E61054" w:rsidRDefault="005D3419" w:rsidP="005D34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E6105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22. Придбання мотопомпи </w:t>
            </w:r>
            <w:r w:rsidR="000949A5" w:rsidRPr="00E6105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0949A5" w:rsidRPr="00E6105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Stihl</w:t>
            </w:r>
            <w:proofErr w:type="spellEnd"/>
            <w:r w:rsidR="000949A5" w:rsidRPr="00E6105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WP 900</w:t>
            </w:r>
            <w:r w:rsidR="00B64C87" w:rsidRPr="00E61054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r w:rsidR="00B64C87" w:rsidRPr="00E6105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(або </w:t>
            </w:r>
            <w:r w:rsidR="007B5080" w:rsidRPr="00E6105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аналог</w:t>
            </w:r>
            <w:r w:rsidR="00B64C87" w:rsidRPr="00E6105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4536" w:type="dxa"/>
            <w:vAlign w:val="center"/>
          </w:tcPr>
          <w:p w14:paraId="54C92380" w14:textId="4B1170F9" w:rsidR="005D3419" w:rsidRPr="00E61054" w:rsidRDefault="005D3419" w:rsidP="005D341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6105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закупівля мотопомпи </w:t>
            </w:r>
            <w:proofErr w:type="spellStart"/>
            <w:r w:rsidRPr="00E6105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Stihl</w:t>
            </w:r>
            <w:proofErr w:type="spellEnd"/>
            <w:r w:rsidRPr="00E6105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WP 900 </w:t>
            </w:r>
            <w:r w:rsidR="00B64C87" w:rsidRPr="00E6105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(або </w:t>
            </w:r>
            <w:r w:rsidR="007B5080" w:rsidRPr="00E6105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аналог</w:t>
            </w:r>
            <w:r w:rsidR="00B64C87" w:rsidRPr="00E6105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) </w:t>
            </w:r>
            <w:r w:rsidRPr="00E6105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для оперативного виконання заходів з відкачування води з підтоплених територій та об'єктів</w:t>
            </w:r>
          </w:p>
        </w:tc>
        <w:tc>
          <w:tcPr>
            <w:tcW w:w="1843" w:type="dxa"/>
            <w:vAlign w:val="center"/>
          </w:tcPr>
          <w:p w14:paraId="4363BDB1" w14:textId="77777777" w:rsidR="005D3419" w:rsidRPr="00E61054" w:rsidRDefault="005D3419" w:rsidP="005D341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471011F" w14:textId="38E3FEBC" w:rsidR="005D3419" w:rsidRPr="00E61054" w:rsidRDefault="005D3419" w:rsidP="005D341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6105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21 199,00</w:t>
            </w:r>
          </w:p>
        </w:tc>
        <w:tc>
          <w:tcPr>
            <w:tcW w:w="1701" w:type="dxa"/>
            <w:vAlign w:val="center"/>
          </w:tcPr>
          <w:p w14:paraId="5E44E996" w14:textId="77777777" w:rsidR="005D3419" w:rsidRPr="00E61054" w:rsidRDefault="005D3419" w:rsidP="005D341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4C20BD7" w14:textId="1DB045B2" w:rsidR="005D3419" w:rsidRPr="00E61054" w:rsidRDefault="005D3419" w:rsidP="005D341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6105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21 199,00</w:t>
            </w:r>
          </w:p>
        </w:tc>
      </w:tr>
      <w:tr w:rsidR="005D3419" w:rsidRPr="000D770F" w14:paraId="437C1FF9" w14:textId="77777777" w:rsidTr="00F9424A">
        <w:trPr>
          <w:trHeight w:val="246"/>
          <w:tblHeader/>
        </w:trPr>
        <w:tc>
          <w:tcPr>
            <w:tcW w:w="8165" w:type="dxa"/>
            <w:gridSpan w:val="2"/>
            <w:vAlign w:val="center"/>
          </w:tcPr>
          <w:p w14:paraId="1B97F842" w14:textId="77777777" w:rsidR="005D3419" w:rsidRPr="00E61054" w:rsidRDefault="005D3419" w:rsidP="005D3419">
            <w:pPr>
              <w:widowControl w:val="0"/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6105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ВСЬОГО за всіма розділами, грн</w:t>
            </w:r>
          </w:p>
        </w:tc>
        <w:tc>
          <w:tcPr>
            <w:tcW w:w="1843" w:type="dxa"/>
            <w:vAlign w:val="center"/>
          </w:tcPr>
          <w:p w14:paraId="301BAE8E" w14:textId="05B1256E" w:rsidR="005D3419" w:rsidRPr="00E61054" w:rsidRDefault="005D3419" w:rsidP="005D341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6105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23 390 898,75</w:t>
            </w:r>
          </w:p>
        </w:tc>
        <w:tc>
          <w:tcPr>
            <w:tcW w:w="1701" w:type="dxa"/>
            <w:vAlign w:val="center"/>
          </w:tcPr>
          <w:p w14:paraId="3104485E" w14:textId="481D2A52" w:rsidR="005D3419" w:rsidRPr="00E61054" w:rsidRDefault="005D3419" w:rsidP="005D341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6105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22 017 645,32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C58FC44" w14:textId="2DA5490A" w:rsidR="005D3419" w:rsidRPr="00E61054" w:rsidRDefault="005D3419" w:rsidP="005D3419">
            <w:pPr>
              <w:tabs>
                <w:tab w:val="left" w:pos="2325"/>
              </w:tabs>
              <w:spacing w:after="0" w:line="240" w:lineRule="atLeast"/>
              <w:ind w:left="-108" w:firstLine="57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6105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17 570 871,00</w:t>
            </w:r>
          </w:p>
        </w:tc>
        <w:tc>
          <w:tcPr>
            <w:tcW w:w="1701" w:type="dxa"/>
            <w:vAlign w:val="center"/>
          </w:tcPr>
          <w:p w14:paraId="4CD2866F" w14:textId="612048B4" w:rsidR="005D3419" w:rsidRPr="00E61054" w:rsidRDefault="005D3419" w:rsidP="005D3419">
            <w:pPr>
              <w:tabs>
                <w:tab w:val="left" w:pos="2325"/>
              </w:tabs>
              <w:spacing w:after="0" w:line="240" w:lineRule="atLeast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6105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62 979 415,07</w:t>
            </w:r>
          </w:p>
        </w:tc>
      </w:tr>
    </w:tbl>
    <w:p w14:paraId="3F92847D" w14:textId="77777777" w:rsidR="00AB2680" w:rsidRPr="00F9424A" w:rsidRDefault="00AB2680" w:rsidP="00D67B6D">
      <w:pPr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14:paraId="727736CD" w14:textId="5B6151F8" w:rsidR="00FD1AB6" w:rsidRDefault="00B82677" w:rsidP="00D67B6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КП «Кременчук АКВА-СЕРВІС»       </w:t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Василь БІЛОУС</w:t>
      </w:r>
    </w:p>
    <w:sectPr w:rsidR="00FD1AB6" w:rsidSect="001B177A">
      <w:headerReference w:type="default" r:id="rId7"/>
      <w:headerReference w:type="first" r:id="rId8"/>
      <w:pgSz w:w="16838" w:h="11906" w:orient="landscape" w:code="9"/>
      <w:pgMar w:top="1701" w:right="567" w:bottom="567" w:left="1134" w:header="79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860B4" w14:textId="77777777" w:rsidR="00C376DC" w:rsidRDefault="00C376DC">
      <w:pPr>
        <w:spacing w:after="0" w:line="240" w:lineRule="auto"/>
      </w:pPr>
      <w:r>
        <w:separator/>
      </w:r>
    </w:p>
  </w:endnote>
  <w:endnote w:type="continuationSeparator" w:id="0">
    <w:p w14:paraId="24A41F18" w14:textId="77777777" w:rsidR="00C376DC" w:rsidRDefault="00C3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5D1F2" w14:textId="77777777" w:rsidR="00C376DC" w:rsidRDefault="00C376DC">
      <w:pPr>
        <w:spacing w:after="0" w:line="240" w:lineRule="auto"/>
      </w:pPr>
      <w:r>
        <w:separator/>
      </w:r>
    </w:p>
  </w:footnote>
  <w:footnote w:type="continuationSeparator" w:id="0">
    <w:p w14:paraId="0188182D" w14:textId="77777777" w:rsidR="00C376DC" w:rsidRDefault="00C37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617A5" w14:textId="77777777" w:rsidR="00E07304" w:rsidRDefault="00E07304" w:rsidP="002217DC">
    <w:pPr>
      <w:pStyle w:val="a3"/>
      <w:jc w:val="right"/>
      <w:rPr>
        <w:lang w:val="uk-UA"/>
      </w:rPr>
    </w:pPr>
  </w:p>
  <w:p w14:paraId="5365FF7D" w14:textId="644BF475" w:rsidR="00E07304" w:rsidRPr="0090567F" w:rsidRDefault="00BF4434" w:rsidP="00BF4434">
    <w:pPr>
      <w:pStyle w:val="a3"/>
      <w:jc w:val="center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 xml:space="preserve">        </w:t>
    </w:r>
    <w:r w:rsidR="00E07304">
      <w:rPr>
        <w:lang w:val="uk-UA"/>
      </w:rPr>
      <w:t>Продовження додатку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4ED86" w14:textId="77777777" w:rsidR="00E07304" w:rsidRDefault="00E07304">
    <w:pPr>
      <w:pStyle w:val="a3"/>
      <w:jc w:val="center"/>
    </w:pPr>
  </w:p>
  <w:p w14:paraId="280902BA" w14:textId="77777777" w:rsidR="00E07304" w:rsidRDefault="00E073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185"/>
    <w:rsid w:val="000014C5"/>
    <w:rsid w:val="00011440"/>
    <w:rsid w:val="00017BD3"/>
    <w:rsid w:val="00031EB3"/>
    <w:rsid w:val="0003236F"/>
    <w:rsid w:val="00042963"/>
    <w:rsid w:val="000470C8"/>
    <w:rsid w:val="00047F97"/>
    <w:rsid w:val="0006226D"/>
    <w:rsid w:val="00065BDE"/>
    <w:rsid w:val="00075A2E"/>
    <w:rsid w:val="0007700A"/>
    <w:rsid w:val="0007711E"/>
    <w:rsid w:val="00086CD3"/>
    <w:rsid w:val="0009154B"/>
    <w:rsid w:val="000949A5"/>
    <w:rsid w:val="000A01FA"/>
    <w:rsid w:val="000A3CE4"/>
    <w:rsid w:val="000B66BF"/>
    <w:rsid w:val="000B740F"/>
    <w:rsid w:val="000C40E4"/>
    <w:rsid w:val="000D52DB"/>
    <w:rsid w:val="000D6476"/>
    <w:rsid w:val="000D770F"/>
    <w:rsid w:val="000E3B2F"/>
    <w:rsid w:val="000E3BC1"/>
    <w:rsid w:val="000E507A"/>
    <w:rsid w:val="000E526C"/>
    <w:rsid w:val="000E684A"/>
    <w:rsid w:val="000E7B94"/>
    <w:rsid w:val="000E7FC0"/>
    <w:rsid w:val="000F10A9"/>
    <w:rsid w:val="000F5E49"/>
    <w:rsid w:val="0010181F"/>
    <w:rsid w:val="00101AEB"/>
    <w:rsid w:val="0010303E"/>
    <w:rsid w:val="001163F1"/>
    <w:rsid w:val="0012536A"/>
    <w:rsid w:val="0013124C"/>
    <w:rsid w:val="00135920"/>
    <w:rsid w:val="00141BFA"/>
    <w:rsid w:val="00143478"/>
    <w:rsid w:val="00143521"/>
    <w:rsid w:val="001448BC"/>
    <w:rsid w:val="00151809"/>
    <w:rsid w:val="0015720A"/>
    <w:rsid w:val="00162831"/>
    <w:rsid w:val="00171051"/>
    <w:rsid w:val="001938CA"/>
    <w:rsid w:val="0019762B"/>
    <w:rsid w:val="001B177A"/>
    <w:rsid w:val="001B2136"/>
    <w:rsid w:val="001C5A20"/>
    <w:rsid w:val="001E0480"/>
    <w:rsid w:val="001E3CC3"/>
    <w:rsid w:val="001F66E8"/>
    <w:rsid w:val="002217DC"/>
    <w:rsid w:val="00221AF3"/>
    <w:rsid w:val="0022417F"/>
    <w:rsid w:val="00224F42"/>
    <w:rsid w:val="00226845"/>
    <w:rsid w:val="002364B0"/>
    <w:rsid w:val="00243373"/>
    <w:rsid w:val="002516D0"/>
    <w:rsid w:val="002555C3"/>
    <w:rsid w:val="00257116"/>
    <w:rsid w:val="0026193C"/>
    <w:rsid w:val="00261DD6"/>
    <w:rsid w:val="00265F55"/>
    <w:rsid w:val="0026680E"/>
    <w:rsid w:val="002718E5"/>
    <w:rsid w:val="00274D4D"/>
    <w:rsid w:val="00276409"/>
    <w:rsid w:val="00284740"/>
    <w:rsid w:val="00286EFF"/>
    <w:rsid w:val="00295D07"/>
    <w:rsid w:val="00297B00"/>
    <w:rsid w:val="002A04EE"/>
    <w:rsid w:val="002A4F48"/>
    <w:rsid w:val="002B3327"/>
    <w:rsid w:val="002C43C3"/>
    <w:rsid w:val="002D4E75"/>
    <w:rsid w:val="002D7727"/>
    <w:rsid w:val="002E1266"/>
    <w:rsid w:val="002E17C4"/>
    <w:rsid w:val="002E226F"/>
    <w:rsid w:val="002E2926"/>
    <w:rsid w:val="002E5B6A"/>
    <w:rsid w:val="002F2229"/>
    <w:rsid w:val="002F7DF5"/>
    <w:rsid w:val="00302A01"/>
    <w:rsid w:val="00312E30"/>
    <w:rsid w:val="00314329"/>
    <w:rsid w:val="00320E4B"/>
    <w:rsid w:val="003260DD"/>
    <w:rsid w:val="00351547"/>
    <w:rsid w:val="00351652"/>
    <w:rsid w:val="00362267"/>
    <w:rsid w:val="00365639"/>
    <w:rsid w:val="00380410"/>
    <w:rsid w:val="003836A6"/>
    <w:rsid w:val="003A1E94"/>
    <w:rsid w:val="003A36C0"/>
    <w:rsid w:val="003B154A"/>
    <w:rsid w:val="003B3139"/>
    <w:rsid w:val="003B3492"/>
    <w:rsid w:val="003C3ED1"/>
    <w:rsid w:val="003C4D44"/>
    <w:rsid w:val="003D2A2B"/>
    <w:rsid w:val="003E1CFC"/>
    <w:rsid w:val="003E2E49"/>
    <w:rsid w:val="003E3287"/>
    <w:rsid w:val="003E4252"/>
    <w:rsid w:val="003F4528"/>
    <w:rsid w:val="003F66D8"/>
    <w:rsid w:val="003F6F18"/>
    <w:rsid w:val="00403C24"/>
    <w:rsid w:val="0040603A"/>
    <w:rsid w:val="004168F0"/>
    <w:rsid w:val="004170B0"/>
    <w:rsid w:val="00442BAF"/>
    <w:rsid w:val="00442BDF"/>
    <w:rsid w:val="00443699"/>
    <w:rsid w:val="00450FF9"/>
    <w:rsid w:val="004540CA"/>
    <w:rsid w:val="00454F3A"/>
    <w:rsid w:val="00456646"/>
    <w:rsid w:val="004647A3"/>
    <w:rsid w:val="004807C9"/>
    <w:rsid w:val="00493A63"/>
    <w:rsid w:val="0049713D"/>
    <w:rsid w:val="00497DE2"/>
    <w:rsid w:val="004A04F5"/>
    <w:rsid w:val="004A42EF"/>
    <w:rsid w:val="004A745B"/>
    <w:rsid w:val="004D0D62"/>
    <w:rsid w:val="004D2579"/>
    <w:rsid w:val="004E7AFB"/>
    <w:rsid w:val="004F5921"/>
    <w:rsid w:val="004F6FA7"/>
    <w:rsid w:val="00504C39"/>
    <w:rsid w:val="0050563E"/>
    <w:rsid w:val="00520B0D"/>
    <w:rsid w:val="00522D16"/>
    <w:rsid w:val="00531CFE"/>
    <w:rsid w:val="005345E2"/>
    <w:rsid w:val="00534FFD"/>
    <w:rsid w:val="00543836"/>
    <w:rsid w:val="0054416B"/>
    <w:rsid w:val="00545947"/>
    <w:rsid w:val="00546D09"/>
    <w:rsid w:val="00550FDA"/>
    <w:rsid w:val="00560E10"/>
    <w:rsid w:val="005731A7"/>
    <w:rsid w:val="00574186"/>
    <w:rsid w:val="00575426"/>
    <w:rsid w:val="00583A96"/>
    <w:rsid w:val="0058686C"/>
    <w:rsid w:val="00586E54"/>
    <w:rsid w:val="005A18E8"/>
    <w:rsid w:val="005A3383"/>
    <w:rsid w:val="005A3922"/>
    <w:rsid w:val="005B78BC"/>
    <w:rsid w:val="005C018A"/>
    <w:rsid w:val="005C7EF4"/>
    <w:rsid w:val="005D1D09"/>
    <w:rsid w:val="005D3419"/>
    <w:rsid w:val="005D48EE"/>
    <w:rsid w:val="005F0305"/>
    <w:rsid w:val="005F177D"/>
    <w:rsid w:val="005F25E3"/>
    <w:rsid w:val="005F2C37"/>
    <w:rsid w:val="00602816"/>
    <w:rsid w:val="00612E95"/>
    <w:rsid w:val="00616837"/>
    <w:rsid w:val="0062791B"/>
    <w:rsid w:val="006307C7"/>
    <w:rsid w:val="006350F3"/>
    <w:rsid w:val="006355A7"/>
    <w:rsid w:val="00652F48"/>
    <w:rsid w:val="00655511"/>
    <w:rsid w:val="006663D9"/>
    <w:rsid w:val="00672FDD"/>
    <w:rsid w:val="0067582C"/>
    <w:rsid w:val="0068194C"/>
    <w:rsid w:val="00690FC6"/>
    <w:rsid w:val="0069625B"/>
    <w:rsid w:val="0069735E"/>
    <w:rsid w:val="006B03BD"/>
    <w:rsid w:val="006B6292"/>
    <w:rsid w:val="006B63F2"/>
    <w:rsid w:val="006C123F"/>
    <w:rsid w:val="006C1D72"/>
    <w:rsid w:val="006C5372"/>
    <w:rsid w:val="006D0A1C"/>
    <w:rsid w:val="006D336B"/>
    <w:rsid w:val="006D7001"/>
    <w:rsid w:val="006D7944"/>
    <w:rsid w:val="006F11B6"/>
    <w:rsid w:val="006F2D1D"/>
    <w:rsid w:val="006F7B88"/>
    <w:rsid w:val="00725893"/>
    <w:rsid w:val="007278A4"/>
    <w:rsid w:val="00734F2D"/>
    <w:rsid w:val="0073534C"/>
    <w:rsid w:val="00736883"/>
    <w:rsid w:val="007374CE"/>
    <w:rsid w:val="00742F9C"/>
    <w:rsid w:val="0074692A"/>
    <w:rsid w:val="007551B6"/>
    <w:rsid w:val="00767AFC"/>
    <w:rsid w:val="00772AA4"/>
    <w:rsid w:val="00772C69"/>
    <w:rsid w:val="00777CD0"/>
    <w:rsid w:val="0078015A"/>
    <w:rsid w:val="00783EAA"/>
    <w:rsid w:val="0078699E"/>
    <w:rsid w:val="007962A9"/>
    <w:rsid w:val="007975BC"/>
    <w:rsid w:val="007B2CF4"/>
    <w:rsid w:val="007B5080"/>
    <w:rsid w:val="007C61C0"/>
    <w:rsid w:val="007C6500"/>
    <w:rsid w:val="007C7957"/>
    <w:rsid w:val="007D046D"/>
    <w:rsid w:val="007D3F79"/>
    <w:rsid w:val="007F05F2"/>
    <w:rsid w:val="007F3310"/>
    <w:rsid w:val="007F3564"/>
    <w:rsid w:val="007F4067"/>
    <w:rsid w:val="007F6226"/>
    <w:rsid w:val="00817A82"/>
    <w:rsid w:val="00821AAB"/>
    <w:rsid w:val="008220BB"/>
    <w:rsid w:val="0082651E"/>
    <w:rsid w:val="00826D57"/>
    <w:rsid w:val="00831794"/>
    <w:rsid w:val="0084168A"/>
    <w:rsid w:val="008418B8"/>
    <w:rsid w:val="0084296D"/>
    <w:rsid w:val="00845648"/>
    <w:rsid w:val="00845A89"/>
    <w:rsid w:val="008510A7"/>
    <w:rsid w:val="00854AEC"/>
    <w:rsid w:val="008567D1"/>
    <w:rsid w:val="00871C7C"/>
    <w:rsid w:val="00872C8D"/>
    <w:rsid w:val="00873DF0"/>
    <w:rsid w:val="008752DB"/>
    <w:rsid w:val="00875409"/>
    <w:rsid w:val="00875A4E"/>
    <w:rsid w:val="00881132"/>
    <w:rsid w:val="00891CA5"/>
    <w:rsid w:val="00897B6B"/>
    <w:rsid w:val="008A1407"/>
    <w:rsid w:val="008A497F"/>
    <w:rsid w:val="008A7B3C"/>
    <w:rsid w:val="008B422D"/>
    <w:rsid w:val="008B7EAF"/>
    <w:rsid w:val="008D313F"/>
    <w:rsid w:val="008D4CFD"/>
    <w:rsid w:val="008D77C4"/>
    <w:rsid w:val="008E5EA0"/>
    <w:rsid w:val="008F2B5F"/>
    <w:rsid w:val="008F2D6E"/>
    <w:rsid w:val="008F2F85"/>
    <w:rsid w:val="008F5BB2"/>
    <w:rsid w:val="0090567F"/>
    <w:rsid w:val="00905E07"/>
    <w:rsid w:val="009079BB"/>
    <w:rsid w:val="00910AD4"/>
    <w:rsid w:val="009150AA"/>
    <w:rsid w:val="00937C38"/>
    <w:rsid w:val="00940C04"/>
    <w:rsid w:val="00942E51"/>
    <w:rsid w:val="00951F90"/>
    <w:rsid w:val="00961CF0"/>
    <w:rsid w:val="00973CE7"/>
    <w:rsid w:val="00994781"/>
    <w:rsid w:val="009950AB"/>
    <w:rsid w:val="009B1210"/>
    <w:rsid w:val="009B2815"/>
    <w:rsid w:val="009D14E9"/>
    <w:rsid w:val="009D1B30"/>
    <w:rsid w:val="009D1FDC"/>
    <w:rsid w:val="009E59E0"/>
    <w:rsid w:val="009E7940"/>
    <w:rsid w:val="009F5570"/>
    <w:rsid w:val="00A05328"/>
    <w:rsid w:val="00A112A2"/>
    <w:rsid w:val="00A245CB"/>
    <w:rsid w:val="00A42EF8"/>
    <w:rsid w:val="00A43185"/>
    <w:rsid w:val="00A465F7"/>
    <w:rsid w:val="00A556F4"/>
    <w:rsid w:val="00A5694A"/>
    <w:rsid w:val="00A57596"/>
    <w:rsid w:val="00A608C6"/>
    <w:rsid w:val="00A64A8B"/>
    <w:rsid w:val="00A67E14"/>
    <w:rsid w:val="00A67FAF"/>
    <w:rsid w:val="00A70B6C"/>
    <w:rsid w:val="00A7155A"/>
    <w:rsid w:val="00A74959"/>
    <w:rsid w:val="00A86167"/>
    <w:rsid w:val="00AA02EB"/>
    <w:rsid w:val="00AA175D"/>
    <w:rsid w:val="00AA2BE4"/>
    <w:rsid w:val="00AB2680"/>
    <w:rsid w:val="00AD56D5"/>
    <w:rsid w:val="00AD6CE6"/>
    <w:rsid w:val="00AD7E42"/>
    <w:rsid w:val="00AF07DD"/>
    <w:rsid w:val="00AF28CF"/>
    <w:rsid w:val="00AF5EF1"/>
    <w:rsid w:val="00AF6452"/>
    <w:rsid w:val="00B04BF3"/>
    <w:rsid w:val="00B07E9B"/>
    <w:rsid w:val="00B132E0"/>
    <w:rsid w:val="00B13CE3"/>
    <w:rsid w:val="00B21ACA"/>
    <w:rsid w:val="00B23B6F"/>
    <w:rsid w:val="00B26FA5"/>
    <w:rsid w:val="00B31CFA"/>
    <w:rsid w:val="00B3260E"/>
    <w:rsid w:val="00B45F7F"/>
    <w:rsid w:val="00B47DF9"/>
    <w:rsid w:val="00B6059C"/>
    <w:rsid w:val="00B60A09"/>
    <w:rsid w:val="00B64C87"/>
    <w:rsid w:val="00B6787F"/>
    <w:rsid w:val="00B71130"/>
    <w:rsid w:val="00B71E52"/>
    <w:rsid w:val="00B7640E"/>
    <w:rsid w:val="00B82677"/>
    <w:rsid w:val="00B858DB"/>
    <w:rsid w:val="00B92CFD"/>
    <w:rsid w:val="00B95068"/>
    <w:rsid w:val="00B956D7"/>
    <w:rsid w:val="00BA66EE"/>
    <w:rsid w:val="00BA7317"/>
    <w:rsid w:val="00BB3EBD"/>
    <w:rsid w:val="00BB4C39"/>
    <w:rsid w:val="00BB4D61"/>
    <w:rsid w:val="00BE54A8"/>
    <w:rsid w:val="00BF4434"/>
    <w:rsid w:val="00BF558B"/>
    <w:rsid w:val="00BF695C"/>
    <w:rsid w:val="00C056AC"/>
    <w:rsid w:val="00C06036"/>
    <w:rsid w:val="00C06733"/>
    <w:rsid w:val="00C068E6"/>
    <w:rsid w:val="00C163BD"/>
    <w:rsid w:val="00C33076"/>
    <w:rsid w:val="00C36EB9"/>
    <w:rsid w:val="00C376DC"/>
    <w:rsid w:val="00C43FFA"/>
    <w:rsid w:val="00C44263"/>
    <w:rsid w:val="00C46B59"/>
    <w:rsid w:val="00C5147D"/>
    <w:rsid w:val="00C551A7"/>
    <w:rsid w:val="00C5594C"/>
    <w:rsid w:val="00C55CA5"/>
    <w:rsid w:val="00C55E8B"/>
    <w:rsid w:val="00C5643B"/>
    <w:rsid w:val="00C60343"/>
    <w:rsid w:val="00C61C88"/>
    <w:rsid w:val="00C64F61"/>
    <w:rsid w:val="00C654C1"/>
    <w:rsid w:val="00C661F5"/>
    <w:rsid w:val="00C666EC"/>
    <w:rsid w:val="00C71905"/>
    <w:rsid w:val="00C74A46"/>
    <w:rsid w:val="00C75480"/>
    <w:rsid w:val="00C8329E"/>
    <w:rsid w:val="00C846E8"/>
    <w:rsid w:val="00C85883"/>
    <w:rsid w:val="00C953AA"/>
    <w:rsid w:val="00CA07E4"/>
    <w:rsid w:val="00CA5A52"/>
    <w:rsid w:val="00CA6BEE"/>
    <w:rsid w:val="00CA7131"/>
    <w:rsid w:val="00CA7C4E"/>
    <w:rsid w:val="00CB042F"/>
    <w:rsid w:val="00CB0A1B"/>
    <w:rsid w:val="00CB1C11"/>
    <w:rsid w:val="00CC0BF3"/>
    <w:rsid w:val="00CC17DD"/>
    <w:rsid w:val="00CC1F45"/>
    <w:rsid w:val="00CC39C9"/>
    <w:rsid w:val="00CC49C5"/>
    <w:rsid w:val="00CC4DEF"/>
    <w:rsid w:val="00CC6FED"/>
    <w:rsid w:val="00CE022C"/>
    <w:rsid w:val="00CE3DA6"/>
    <w:rsid w:val="00CE48D1"/>
    <w:rsid w:val="00CF1053"/>
    <w:rsid w:val="00CF6EC3"/>
    <w:rsid w:val="00CF76B0"/>
    <w:rsid w:val="00D069CA"/>
    <w:rsid w:val="00D11AD5"/>
    <w:rsid w:val="00D1433F"/>
    <w:rsid w:val="00D14F78"/>
    <w:rsid w:val="00D22B5D"/>
    <w:rsid w:val="00D374D0"/>
    <w:rsid w:val="00D62D30"/>
    <w:rsid w:val="00D67B6D"/>
    <w:rsid w:val="00D72F05"/>
    <w:rsid w:val="00D73196"/>
    <w:rsid w:val="00D768B6"/>
    <w:rsid w:val="00D8072E"/>
    <w:rsid w:val="00D845AB"/>
    <w:rsid w:val="00D86EBA"/>
    <w:rsid w:val="00D92A49"/>
    <w:rsid w:val="00D94F40"/>
    <w:rsid w:val="00D963AA"/>
    <w:rsid w:val="00DA5B0E"/>
    <w:rsid w:val="00DB60EA"/>
    <w:rsid w:val="00DB6937"/>
    <w:rsid w:val="00DC76DD"/>
    <w:rsid w:val="00DC7E59"/>
    <w:rsid w:val="00DD71E5"/>
    <w:rsid w:val="00DE38C8"/>
    <w:rsid w:val="00DF445D"/>
    <w:rsid w:val="00DF4BD3"/>
    <w:rsid w:val="00E07304"/>
    <w:rsid w:val="00E1152E"/>
    <w:rsid w:val="00E170EB"/>
    <w:rsid w:val="00E301F7"/>
    <w:rsid w:val="00E31977"/>
    <w:rsid w:val="00E3467D"/>
    <w:rsid w:val="00E36AE2"/>
    <w:rsid w:val="00E44190"/>
    <w:rsid w:val="00E519B6"/>
    <w:rsid w:val="00E55208"/>
    <w:rsid w:val="00E61054"/>
    <w:rsid w:val="00E6718F"/>
    <w:rsid w:val="00E77F03"/>
    <w:rsid w:val="00E82EA9"/>
    <w:rsid w:val="00E87261"/>
    <w:rsid w:val="00E9000A"/>
    <w:rsid w:val="00E92AE0"/>
    <w:rsid w:val="00E9419D"/>
    <w:rsid w:val="00EA4A8B"/>
    <w:rsid w:val="00EA5A87"/>
    <w:rsid w:val="00EB3AFE"/>
    <w:rsid w:val="00EB4BFF"/>
    <w:rsid w:val="00EB4FCA"/>
    <w:rsid w:val="00EC2468"/>
    <w:rsid w:val="00ED2568"/>
    <w:rsid w:val="00EF11FA"/>
    <w:rsid w:val="00F030C6"/>
    <w:rsid w:val="00F074A6"/>
    <w:rsid w:val="00F14072"/>
    <w:rsid w:val="00F151BB"/>
    <w:rsid w:val="00F207C3"/>
    <w:rsid w:val="00F347FC"/>
    <w:rsid w:val="00F45D15"/>
    <w:rsid w:val="00F54CC6"/>
    <w:rsid w:val="00F572FD"/>
    <w:rsid w:val="00F60860"/>
    <w:rsid w:val="00F667B6"/>
    <w:rsid w:val="00F66B3D"/>
    <w:rsid w:val="00F70DD4"/>
    <w:rsid w:val="00F713BC"/>
    <w:rsid w:val="00F71DE3"/>
    <w:rsid w:val="00F9424A"/>
    <w:rsid w:val="00F949C5"/>
    <w:rsid w:val="00FA1273"/>
    <w:rsid w:val="00FB5624"/>
    <w:rsid w:val="00FC015C"/>
    <w:rsid w:val="00FC4364"/>
    <w:rsid w:val="00FC4D9B"/>
    <w:rsid w:val="00FD08B1"/>
    <w:rsid w:val="00FD1AB6"/>
    <w:rsid w:val="00FD2F38"/>
    <w:rsid w:val="00FE5DF4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6FD88"/>
  <w15:docId w15:val="{BFC4791E-403E-4CD2-B755-F2581655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5D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45D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03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0C6"/>
  </w:style>
  <w:style w:type="paragraph" w:styleId="a7">
    <w:name w:val="Balloon Text"/>
    <w:basedOn w:val="a"/>
    <w:link w:val="a8"/>
    <w:uiPriority w:val="99"/>
    <w:semiHidden/>
    <w:unhideWhenUsed/>
    <w:rsid w:val="00D0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F8CE8-B4B2-42AF-B905-968F31E44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2534</TotalTime>
  <Pages>8</Pages>
  <Words>1386</Words>
  <Characters>7902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</cp:lastModifiedBy>
  <cp:revision>254</cp:revision>
  <cp:lastPrinted>2026-03-04T14:57:00Z</cp:lastPrinted>
  <dcterms:created xsi:type="dcterms:W3CDTF">2021-11-11T06:21:00Z</dcterms:created>
  <dcterms:modified xsi:type="dcterms:W3CDTF">2026-03-16T09:14:00Z</dcterms:modified>
</cp:coreProperties>
</file>